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396F" w14:textId="77777777" w:rsidR="00B2377E" w:rsidRPr="00510314" w:rsidRDefault="00B90551" w:rsidP="00B2377E">
      <w:pPr>
        <w:pStyle w:val="Header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7F897EFF" wp14:editId="58D9EBD4">
            <wp:simplePos x="0" y="0"/>
            <wp:positionH relativeFrom="column">
              <wp:posOffset>91440</wp:posOffset>
            </wp:positionH>
            <wp:positionV relativeFrom="paragraph">
              <wp:posOffset>66675</wp:posOffset>
            </wp:positionV>
            <wp:extent cx="1419225" cy="857250"/>
            <wp:effectExtent l="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213">
        <w:rPr>
          <w:noProof/>
          <w:sz w:val="32"/>
          <w:szCs w:val="32"/>
        </w:rPr>
        <w:object w:dxaOrig="1440" w:dyaOrig="1440" w14:anchorId="3B391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2.25pt;width:547.5pt;height:66.2pt;z-index:-251656192;mso-position-horizontal:center;mso-position-horizontal-relative:text;mso-position-vertical-relative:text" stroked="t" strokecolor="black [3213]" strokeweight="2pt">
            <v:imagedata r:id="rId9" o:title=""/>
            <o:lock v:ext="edit" aspectratio="f"/>
          </v:shape>
          <o:OLEObject Type="Embed" ProgID="Visio.Drawing.11" ShapeID="_x0000_s1029" DrawAspect="Content" ObjectID="_1704539544" r:id="rId10"/>
        </w:object>
      </w:r>
      <w:r w:rsidR="00B2377E" w:rsidRPr="00510314">
        <w:rPr>
          <w:rFonts w:ascii="Arial" w:hAnsi="Arial" w:cs="Arial"/>
          <w:b/>
          <w:bCs/>
          <w:noProof/>
          <w:sz w:val="32"/>
          <w:szCs w:val="32"/>
        </w:rPr>
        <w:t>State of Kansas</w:t>
      </w:r>
    </w:p>
    <w:p w14:paraId="47133D14" w14:textId="77777777" w:rsidR="00B2377E" w:rsidRPr="008611A0" w:rsidRDefault="00701C78" w:rsidP="00B23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Budget Status Report</w:t>
      </w:r>
    </w:p>
    <w:p w14:paraId="481AF55E" w14:textId="77777777" w:rsidR="00B2377E" w:rsidRDefault="00B2377E" w:rsidP="00B2377E">
      <w:pPr>
        <w:spacing w:after="360"/>
        <w:ind w:left="720"/>
        <w:jc w:val="center"/>
        <w:rPr>
          <w:i/>
          <w:sz w:val="20"/>
          <w:szCs w:val="20"/>
        </w:rPr>
      </w:pPr>
      <w:r w:rsidRPr="00510314">
        <w:rPr>
          <w:rFonts w:ascii="Arial" w:hAnsi="Arial" w:cs="Arial"/>
          <w:b/>
          <w:bCs/>
          <w:i/>
          <w:sz w:val="20"/>
          <w:szCs w:val="20"/>
        </w:rPr>
        <w:t>Statewide Management, Accounting and Reporting Tool</w:t>
      </w:r>
    </w:p>
    <w:p w14:paraId="4D43ED77" w14:textId="77777777" w:rsidR="00B2377E" w:rsidRPr="00B2377E" w:rsidRDefault="00B2377E" w:rsidP="00B2377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9"/>
        <w:gridCol w:w="8921"/>
      </w:tblGrid>
      <w:tr w:rsidR="00B2377E" w:rsidRPr="00EA1F4F" w14:paraId="4E4ADF03" w14:textId="77777777" w:rsidTr="00B90551">
        <w:tc>
          <w:tcPr>
            <w:tcW w:w="866" w:type="pct"/>
          </w:tcPr>
          <w:p w14:paraId="41F9D1A9" w14:textId="77777777"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bookmarkStart w:id="0" w:name="_Toc226345266"/>
            <w:r w:rsidRPr="00EA1F4F">
              <w:rPr>
                <w:rFonts w:ascii="Arial" w:hAnsi="Arial" w:cs="Arial"/>
                <w:b/>
              </w:rPr>
              <w:t>Date Created</w:t>
            </w:r>
            <w:r w:rsidR="00B905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14:paraId="27ED1BA9" w14:textId="77777777" w:rsidR="00B2377E" w:rsidRPr="00EA1F4F" w:rsidRDefault="00B2377E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>01/11/2013</w:t>
            </w:r>
          </w:p>
        </w:tc>
      </w:tr>
      <w:tr w:rsidR="00B2377E" w:rsidRPr="00EA1F4F" w14:paraId="21E4D9B2" w14:textId="77777777" w:rsidTr="00B90551">
        <w:tc>
          <w:tcPr>
            <w:tcW w:w="866" w:type="pct"/>
          </w:tcPr>
          <w:p w14:paraId="295A4DE8" w14:textId="77777777"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Version</w:t>
            </w:r>
            <w:r w:rsidR="00B905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14:paraId="086B92A1" w14:textId="77777777" w:rsidR="00B2377E" w:rsidRPr="00EA1F4F" w:rsidRDefault="000A142D" w:rsidP="00B23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2377E" w:rsidRPr="00EA1F4F">
              <w:rPr>
                <w:rFonts w:ascii="Arial" w:hAnsi="Arial" w:cs="Arial"/>
              </w:rPr>
              <w:t>.0</w:t>
            </w:r>
          </w:p>
        </w:tc>
      </w:tr>
      <w:tr w:rsidR="00B2377E" w:rsidRPr="00EA1F4F" w14:paraId="17A5ADDF" w14:textId="77777777" w:rsidTr="00B90551">
        <w:tc>
          <w:tcPr>
            <w:tcW w:w="866" w:type="pct"/>
          </w:tcPr>
          <w:p w14:paraId="638045C6" w14:textId="77777777"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Last Updated</w:t>
            </w:r>
            <w:r w:rsidR="00B905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14:paraId="4B019B0A" w14:textId="77777777" w:rsidR="00B2377E" w:rsidRPr="00EA1F4F" w:rsidRDefault="000A142D" w:rsidP="008B4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03/20/2019</w:t>
            </w:r>
          </w:p>
        </w:tc>
      </w:tr>
      <w:tr w:rsidR="00B2377E" w:rsidRPr="00EA1F4F" w14:paraId="2495D72F" w14:textId="77777777" w:rsidTr="00B90551">
        <w:tc>
          <w:tcPr>
            <w:tcW w:w="866" w:type="pct"/>
          </w:tcPr>
          <w:p w14:paraId="4A0BF251" w14:textId="77777777"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14:paraId="475BF101" w14:textId="77777777" w:rsidR="00B2377E" w:rsidRDefault="00B2377E" w:rsidP="005C5BD1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Purpose:</w:t>
            </w:r>
          </w:p>
          <w:p w14:paraId="2D399C90" w14:textId="77777777" w:rsidR="005C5BD1" w:rsidRPr="00EA1F4F" w:rsidRDefault="005C5BD1" w:rsidP="005C5BD1">
            <w:pPr>
              <w:rPr>
                <w:rFonts w:ascii="Arial" w:hAnsi="Arial" w:cs="Arial"/>
                <w:b/>
              </w:rPr>
            </w:pPr>
          </w:p>
        </w:tc>
        <w:tc>
          <w:tcPr>
            <w:tcW w:w="4134" w:type="pct"/>
          </w:tcPr>
          <w:p w14:paraId="16381B0E" w14:textId="77777777" w:rsidR="00273C4E" w:rsidRDefault="00273C4E" w:rsidP="00B2377E">
            <w:pPr>
              <w:rPr>
                <w:rFonts w:ascii="Arial" w:hAnsi="Arial" w:cs="Arial"/>
              </w:rPr>
            </w:pPr>
          </w:p>
          <w:p w14:paraId="01729A4B" w14:textId="77777777" w:rsidR="00B2377E" w:rsidRPr="00EA1F4F" w:rsidRDefault="00B2377E" w:rsidP="005C5BD1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 xml:space="preserve">To describe how to create </w:t>
            </w:r>
            <w:r w:rsidR="005C5BD1">
              <w:rPr>
                <w:rFonts w:ascii="Arial" w:hAnsi="Arial" w:cs="Arial"/>
              </w:rPr>
              <w:t>a</w:t>
            </w:r>
            <w:r w:rsidRPr="00EA1F4F">
              <w:rPr>
                <w:rFonts w:ascii="Arial" w:hAnsi="Arial" w:cs="Arial"/>
              </w:rPr>
              <w:t xml:space="preserve"> Budget Status Report</w:t>
            </w:r>
            <w:r w:rsidR="005C5BD1">
              <w:rPr>
                <w:rFonts w:ascii="Arial" w:hAnsi="Arial" w:cs="Arial"/>
              </w:rPr>
              <w:t xml:space="preserve"> in SMART.</w:t>
            </w:r>
          </w:p>
        </w:tc>
      </w:tr>
      <w:tr w:rsidR="00B2377E" w:rsidRPr="00EA1F4F" w14:paraId="2BC0779A" w14:textId="77777777" w:rsidTr="00B90551">
        <w:tc>
          <w:tcPr>
            <w:tcW w:w="866" w:type="pct"/>
          </w:tcPr>
          <w:p w14:paraId="236CF8CC" w14:textId="77777777"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14:paraId="26917D78" w14:textId="77777777" w:rsidR="00B2377E" w:rsidRPr="00EA1F4F" w:rsidRDefault="00B2377E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Description:</w:t>
            </w:r>
          </w:p>
        </w:tc>
        <w:tc>
          <w:tcPr>
            <w:tcW w:w="4134" w:type="pct"/>
          </w:tcPr>
          <w:p w14:paraId="36872E23" w14:textId="77777777" w:rsidR="00273C4E" w:rsidRDefault="00273C4E" w:rsidP="00B2377E">
            <w:pPr>
              <w:rPr>
                <w:rFonts w:ascii="Arial" w:hAnsi="Arial" w:cs="Arial"/>
              </w:rPr>
            </w:pPr>
          </w:p>
          <w:p w14:paraId="7B01C61F" w14:textId="77777777" w:rsidR="00B2377E" w:rsidRPr="00EA1F4F" w:rsidRDefault="00B2377E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 xml:space="preserve">The </w:t>
            </w:r>
            <w:r w:rsidRPr="00961B4A">
              <w:rPr>
                <w:rFonts w:ascii="Arial" w:hAnsi="Arial" w:cs="Arial"/>
                <w:b/>
              </w:rPr>
              <w:t>Budget Status Report</w:t>
            </w:r>
            <w:r w:rsidRPr="00EA1F4F">
              <w:rPr>
                <w:rFonts w:ascii="Arial" w:hAnsi="Arial" w:cs="Arial"/>
              </w:rPr>
              <w:t xml:space="preserve"> </w:t>
            </w:r>
            <w:r w:rsidR="00273C4E">
              <w:rPr>
                <w:rFonts w:ascii="Arial" w:hAnsi="Arial" w:cs="Arial"/>
              </w:rPr>
              <w:t>(</w:t>
            </w:r>
            <w:r w:rsidR="00273C4E" w:rsidRPr="00273C4E">
              <w:rPr>
                <w:rFonts w:ascii="Arial" w:hAnsi="Arial" w:cs="Arial"/>
                <w:b/>
              </w:rPr>
              <w:t>GLS8020</w:t>
            </w:r>
            <w:r w:rsidR="00273C4E">
              <w:rPr>
                <w:rFonts w:ascii="Arial" w:hAnsi="Arial" w:cs="Arial"/>
              </w:rPr>
              <w:t xml:space="preserve">) </w:t>
            </w:r>
            <w:r w:rsidRPr="00EA1F4F">
              <w:rPr>
                <w:rFonts w:ascii="Arial" w:hAnsi="Arial" w:cs="Arial"/>
              </w:rPr>
              <w:t>displays all Commitment Control ledger amounts (budget, pre-encumbrance, encumbrance, expense, collected</w:t>
            </w:r>
            <w:r w:rsidR="00826B26" w:rsidRPr="00EA1F4F">
              <w:rPr>
                <w:rFonts w:ascii="Arial" w:hAnsi="Arial" w:cs="Arial"/>
              </w:rPr>
              <w:t xml:space="preserve"> revenue</w:t>
            </w:r>
            <w:r w:rsidRPr="00EA1F4F">
              <w:rPr>
                <w:rFonts w:ascii="Arial" w:hAnsi="Arial" w:cs="Arial"/>
              </w:rPr>
              <w:t>, or recognized</w:t>
            </w:r>
            <w:r w:rsidR="00826B26" w:rsidRPr="00EA1F4F">
              <w:rPr>
                <w:rFonts w:ascii="Arial" w:hAnsi="Arial" w:cs="Arial"/>
              </w:rPr>
              <w:t xml:space="preserve"> revenue</w:t>
            </w:r>
            <w:r w:rsidRPr="00EA1F4F">
              <w:rPr>
                <w:rFonts w:ascii="Arial" w:hAnsi="Arial" w:cs="Arial"/>
              </w:rPr>
              <w:t xml:space="preserve"> – where applicable) and the available balance for the budgets you select.</w:t>
            </w:r>
          </w:p>
          <w:p w14:paraId="0E1A8DD9" w14:textId="77777777" w:rsidR="00B2377E" w:rsidRPr="00EA1F4F" w:rsidRDefault="00B2377E" w:rsidP="00B2377E">
            <w:pPr>
              <w:rPr>
                <w:rFonts w:ascii="Arial" w:hAnsi="Arial" w:cs="Arial"/>
                <w:b/>
              </w:rPr>
            </w:pPr>
          </w:p>
        </w:tc>
      </w:tr>
      <w:tr w:rsidR="00B2377E" w:rsidRPr="00EA1F4F" w14:paraId="028855F0" w14:textId="77777777" w:rsidTr="00B90551">
        <w:tc>
          <w:tcPr>
            <w:tcW w:w="866" w:type="pct"/>
          </w:tcPr>
          <w:p w14:paraId="11B92A83" w14:textId="77777777"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14:paraId="07A095B8" w14:textId="77777777" w:rsidR="00B2377E" w:rsidRDefault="00961B4A" w:rsidP="00B23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SMART </w:t>
            </w:r>
            <w:r w:rsidR="00B2377E" w:rsidRPr="00EA1F4F">
              <w:rPr>
                <w:rFonts w:ascii="Arial" w:hAnsi="Arial" w:cs="Arial"/>
                <w:b/>
              </w:rPr>
              <w:t>Security</w:t>
            </w:r>
            <w:r>
              <w:rPr>
                <w:rFonts w:ascii="Arial" w:hAnsi="Arial" w:cs="Arial"/>
                <w:b/>
              </w:rPr>
              <w:t xml:space="preserve"> Access role</w:t>
            </w:r>
            <w:r w:rsidR="00B2377E" w:rsidRPr="00EA1F4F">
              <w:rPr>
                <w:rFonts w:ascii="Arial" w:hAnsi="Arial" w:cs="Arial"/>
                <w:b/>
              </w:rPr>
              <w:t>:</w:t>
            </w:r>
          </w:p>
          <w:p w14:paraId="369C7B2D" w14:textId="77777777" w:rsidR="00273C4E" w:rsidRPr="00EA1F4F" w:rsidRDefault="00273C4E" w:rsidP="00B2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4134" w:type="pct"/>
          </w:tcPr>
          <w:p w14:paraId="2C2E4431" w14:textId="77777777" w:rsidR="00961B4A" w:rsidRDefault="00961B4A" w:rsidP="00B2377E">
            <w:pPr>
              <w:rPr>
                <w:rFonts w:ascii="Arial" w:hAnsi="Arial" w:cs="Arial"/>
              </w:rPr>
            </w:pPr>
          </w:p>
          <w:p w14:paraId="05FAD349" w14:textId="77777777" w:rsidR="00B2377E" w:rsidRPr="00EA1F4F" w:rsidRDefault="00B2377E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t>KS GL Viewer</w:t>
            </w:r>
          </w:p>
        </w:tc>
      </w:tr>
      <w:tr w:rsidR="00B2377E" w:rsidRPr="00EA1F4F" w14:paraId="49807752" w14:textId="77777777" w:rsidTr="00B90551">
        <w:tc>
          <w:tcPr>
            <w:tcW w:w="866" w:type="pct"/>
          </w:tcPr>
          <w:p w14:paraId="4355976D" w14:textId="77777777" w:rsidR="00273C4E" w:rsidRDefault="00273C4E" w:rsidP="00B2377E">
            <w:pPr>
              <w:rPr>
                <w:rFonts w:ascii="Arial" w:hAnsi="Arial" w:cs="Arial"/>
                <w:b/>
              </w:rPr>
            </w:pPr>
          </w:p>
          <w:p w14:paraId="459F1621" w14:textId="77777777" w:rsidR="00B2377E" w:rsidRPr="00EA1F4F" w:rsidRDefault="00273C4E" w:rsidP="00B23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create a Budget Status Report</w:t>
            </w:r>
            <w:r w:rsidR="00B2377E" w:rsidRPr="00EA1F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4" w:type="pct"/>
          </w:tcPr>
          <w:p w14:paraId="0320BF31" w14:textId="77777777" w:rsidR="00826B26" w:rsidRPr="00EA1F4F" w:rsidRDefault="00826B26" w:rsidP="00826B26">
            <w:pPr>
              <w:ind w:left="360"/>
              <w:rPr>
                <w:rFonts w:ascii="Arial" w:hAnsi="Arial" w:cs="Arial"/>
              </w:rPr>
            </w:pPr>
          </w:p>
          <w:p w14:paraId="1A536E0E" w14:textId="77777777" w:rsidR="00826B26" w:rsidRPr="00EA1F4F" w:rsidRDefault="00B2377E" w:rsidP="0082711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6111">
              <w:rPr>
                <w:rFonts w:ascii="Arial" w:hAnsi="Arial" w:cs="Arial"/>
                <w:b/>
                <w:sz w:val="24"/>
                <w:szCs w:val="24"/>
              </w:rPr>
              <w:t>Navigation: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11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0A142D" w:rsidRPr="000A142D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266111" w:rsidRPr="000A142D">
              <w:rPr>
                <w:rFonts w:ascii="Arial" w:hAnsi="Arial" w:cs="Arial"/>
                <w:b/>
                <w:sz w:val="24"/>
                <w:szCs w:val="24"/>
              </w:rPr>
              <w:t>Home</w:t>
            </w:r>
            <w:r w:rsidR="000A142D" w:rsidRPr="000A142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66111" w:rsidRPr="000A142D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="00266111">
              <w:rPr>
                <w:rFonts w:ascii="Arial" w:hAnsi="Arial" w:cs="Arial"/>
                <w:sz w:val="24"/>
                <w:szCs w:val="24"/>
              </w:rPr>
              <w:t>, click the ‘</w:t>
            </w:r>
            <w:r w:rsidR="000A142D">
              <w:rPr>
                <w:rFonts w:ascii="Arial" w:hAnsi="Arial" w:cs="Arial"/>
                <w:b/>
                <w:sz w:val="24"/>
                <w:szCs w:val="24"/>
              </w:rPr>
              <w:t xml:space="preserve">General Ledger/KK page &gt; GL &amp; KK Reports tile &gt; 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Commitment Control</w:t>
            </w:r>
            <w:r w:rsidR="000A142D">
              <w:rPr>
                <w:rFonts w:ascii="Arial" w:hAnsi="Arial" w:cs="Arial"/>
                <w:b/>
                <w:sz w:val="24"/>
                <w:szCs w:val="24"/>
              </w:rPr>
              <w:t xml:space="preserve"> Reports </w:t>
            </w:r>
            <w:r w:rsidR="0000746A">
              <w:rPr>
                <w:rFonts w:ascii="Arial" w:hAnsi="Arial" w:cs="Arial"/>
                <w:b/>
                <w:sz w:val="24"/>
                <w:szCs w:val="24"/>
              </w:rPr>
              <w:t>&gt;</w:t>
            </w:r>
            <w:r w:rsidR="001B61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Budget Status</w:t>
            </w:r>
            <w:r w:rsidR="000A142D">
              <w:rPr>
                <w:rFonts w:ascii="Arial" w:hAnsi="Arial" w:cs="Arial"/>
                <w:b/>
                <w:sz w:val="24"/>
                <w:szCs w:val="24"/>
              </w:rPr>
              <w:t xml:space="preserve"> Report (GLS8020)</w:t>
            </w:r>
            <w:r w:rsidR="00266111">
              <w:rPr>
                <w:rFonts w:ascii="Arial" w:hAnsi="Arial" w:cs="Arial"/>
                <w:sz w:val="24"/>
                <w:szCs w:val="24"/>
              </w:rPr>
              <w:t>’</w:t>
            </w:r>
            <w:r w:rsidRPr="00EA1F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B1CBDC" w14:textId="77777777" w:rsidR="00826B26" w:rsidRPr="00EA1F4F" w:rsidRDefault="00826B26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E666F3" w14:textId="77777777" w:rsidR="00266111" w:rsidRPr="00266111" w:rsidRDefault="00B2377E" w:rsidP="0026611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1F4F">
              <w:rPr>
                <w:rFonts w:ascii="Arial" w:hAnsi="Arial" w:cs="Arial"/>
                <w:sz w:val="24"/>
                <w:szCs w:val="24"/>
              </w:rPr>
              <w:t>Click the “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Add a New Value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” tab.  </w:t>
            </w:r>
            <w:r w:rsidR="00266111">
              <w:rPr>
                <w:rFonts w:ascii="Arial" w:hAnsi="Arial" w:cs="Arial"/>
                <w:sz w:val="24"/>
                <w:szCs w:val="24"/>
              </w:rPr>
              <w:br/>
            </w:r>
          </w:p>
          <w:p w14:paraId="3A0862AD" w14:textId="77777777" w:rsidR="00266111" w:rsidRPr="00266111" w:rsidRDefault="00B2377E" w:rsidP="0026611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6111">
              <w:rPr>
                <w:rFonts w:ascii="Arial" w:hAnsi="Arial" w:cs="Arial"/>
                <w:sz w:val="24"/>
                <w:szCs w:val="24"/>
              </w:rPr>
              <w:t xml:space="preserve">Enter a </w:t>
            </w:r>
            <w:r w:rsidR="00266111" w:rsidRPr="00266111">
              <w:rPr>
                <w:rFonts w:ascii="Arial" w:hAnsi="Arial" w:cs="Arial"/>
                <w:sz w:val="24"/>
                <w:szCs w:val="24"/>
              </w:rPr>
              <w:t>‘</w:t>
            </w:r>
            <w:r w:rsidRPr="00266111">
              <w:rPr>
                <w:rFonts w:ascii="Arial" w:hAnsi="Arial" w:cs="Arial"/>
                <w:b/>
                <w:sz w:val="24"/>
                <w:szCs w:val="24"/>
              </w:rPr>
              <w:t>Run Control ID</w:t>
            </w:r>
            <w:r w:rsidR="00266111" w:rsidRPr="00266111">
              <w:rPr>
                <w:rFonts w:ascii="Arial" w:hAnsi="Arial" w:cs="Arial"/>
                <w:sz w:val="24"/>
                <w:szCs w:val="24"/>
              </w:rPr>
              <w:t>’</w:t>
            </w:r>
            <w:r w:rsidR="00266111">
              <w:rPr>
                <w:rFonts w:ascii="Arial" w:hAnsi="Arial" w:cs="Arial"/>
                <w:sz w:val="24"/>
                <w:szCs w:val="24"/>
              </w:rPr>
              <w:t>.</w:t>
            </w:r>
            <w:r w:rsidR="00266111" w:rsidRPr="00266111">
              <w:rPr>
                <w:rFonts w:ascii="Arial" w:hAnsi="Arial" w:cs="Arial"/>
                <w:sz w:val="24"/>
                <w:szCs w:val="24"/>
              </w:rPr>
              <w:br/>
            </w:r>
          </w:p>
          <w:p w14:paraId="6EBE5DFD" w14:textId="77777777" w:rsidR="00D34110" w:rsidRPr="004F25E3" w:rsidRDefault="00266111" w:rsidP="00587A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4F25E3">
              <w:rPr>
                <w:rFonts w:ascii="Arial" w:hAnsi="Arial" w:cs="Arial"/>
                <w:sz w:val="24"/>
                <w:szCs w:val="24"/>
              </w:rPr>
              <w:t>C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 xml:space="preserve">lick </w:t>
            </w:r>
            <w:r w:rsidRPr="004F25E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>“</w:t>
            </w:r>
            <w:r w:rsidR="00B2377E" w:rsidRPr="004F25E3">
              <w:rPr>
                <w:rFonts w:ascii="Arial" w:hAnsi="Arial" w:cs="Arial"/>
                <w:b/>
                <w:sz w:val="24"/>
                <w:szCs w:val="24"/>
              </w:rPr>
              <w:t>Add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>”</w:t>
            </w:r>
            <w:r w:rsidRPr="004F25E3">
              <w:rPr>
                <w:rFonts w:ascii="Arial" w:hAnsi="Arial" w:cs="Arial"/>
                <w:sz w:val="24"/>
                <w:szCs w:val="24"/>
              </w:rPr>
              <w:t xml:space="preserve"> button</w:t>
            </w:r>
            <w:r w:rsidR="00B2377E" w:rsidRPr="004F25E3">
              <w:rPr>
                <w:rFonts w:ascii="Arial" w:hAnsi="Arial" w:cs="Arial"/>
                <w:sz w:val="24"/>
                <w:szCs w:val="24"/>
              </w:rPr>
              <w:t>.</w:t>
            </w:r>
            <w:r w:rsidR="00FA6DC3" w:rsidRPr="004F25E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7AA9" w:rsidRPr="004F25E3">
              <w:rPr>
                <w:rFonts w:ascii="Arial" w:hAnsi="Arial" w:cs="Arial"/>
                <w:sz w:val="24"/>
                <w:szCs w:val="24"/>
              </w:rPr>
              <w:br/>
            </w:r>
            <w:r w:rsidR="00587AA9" w:rsidRPr="004F25E3">
              <w:rPr>
                <w:rFonts w:ascii="Arial" w:hAnsi="Arial" w:cs="Arial"/>
                <w:sz w:val="24"/>
                <w:szCs w:val="24"/>
              </w:rPr>
              <w:br/>
            </w:r>
            <w:r w:rsidR="00FA6DC3" w:rsidRPr="004F25E3">
              <w:rPr>
                <w:rFonts w:ascii="Arial" w:hAnsi="Arial" w:cs="Arial"/>
                <w:sz w:val="24"/>
                <w:szCs w:val="24"/>
              </w:rPr>
              <w:t xml:space="preserve">This opens the </w:t>
            </w:r>
            <w:r w:rsidR="00FA6DC3" w:rsidRPr="004F25E3">
              <w:rPr>
                <w:rFonts w:ascii="Arial" w:hAnsi="Arial" w:cs="Arial"/>
                <w:b/>
                <w:sz w:val="24"/>
                <w:szCs w:val="24"/>
                <w:u w:val="single"/>
              </w:rPr>
              <w:t>Commitment Control Budget Status Report</w:t>
            </w:r>
            <w:r w:rsidR="00FA6DC3" w:rsidRPr="004F25E3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 w:rsidR="0075310F" w:rsidRPr="004F25E3">
              <w:rPr>
                <w:rFonts w:ascii="Arial" w:hAnsi="Arial" w:cs="Arial"/>
                <w:sz w:val="24"/>
                <w:szCs w:val="24"/>
              </w:rPr>
              <w:t xml:space="preserve"> (refer to screenshot on following page):</w:t>
            </w:r>
            <w:r w:rsidR="00587AA9" w:rsidRPr="004F25E3">
              <w:rPr>
                <w:rFonts w:ascii="Arial" w:hAnsi="Arial" w:cs="Arial"/>
                <w:sz w:val="24"/>
                <w:szCs w:val="24"/>
              </w:rPr>
              <w:br/>
            </w:r>
          </w:p>
          <w:p w14:paraId="18289645" w14:textId="77777777" w:rsidR="00FA6DC3" w:rsidRPr="00FA6DC3" w:rsidRDefault="008B438B" w:rsidP="00FA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9FE781" wp14:editId="6C8105C5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1565275</wp:posOffset>
                      </wp:positionV>
                      <wp:extent cx="485775" cy="200025"/>
                      <wp:effectExtent l="9525" t="9525" r="9525" b="952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E1899" id="Rectangle 7" o:spid="_x0000_s1026" style="position:absolute;margin-left:304.35pt;margin-top:123.25pt;width:38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" filled="f" strokecolor="red" strokeweight="1pt"/>
                  </w:pict>
                </mc:Fallback>
              </mc:AlternateContent>
            </w:r>
            <w:r w:rsidR="000A142D">
              <w:rPr>
                <w:noProof/>
              </w:rPr>
              <w:drawing>
                <wp:inline distT="0" distB="0" distL="0" distR="0" wp14:anchorId="2CC74277" wp14:editId="734D9848">
                  <wp:extent cx="5527675" cy="28898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675" cy="288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98325" w14:textId="77777777" w:rsidR="00FA6DC3" w:rsidRDefault="00FA6DC3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C9177B" w14:textId="77777777" w:rsidR="0075310F" w:rsidRDefault="0075310F" w:rsidP="000074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7AA9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Pr="00587AA9">
              <w:rPr>
                <w:rFonts w:ascii="Arial" w:hAnsi="Arial" w:cs="Arial"/>
                <w:b/>
                <w:sz w:val="24"/>
                <w:szCs w:val="24"/>
                <w:u w:val="single"/>
              </w:rPr>
              <w:t>Report Request Parameters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section of the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587AA9">
              <w:rPr>
                <w:rFonts w:ascii="Arial" w:hAnsi="Arial" w:cs="Arial"/>
                <w:sz w:val="24"/>
                <w:szCs w:val="24"/>
              </w:rPr>
              <w:t>Commitment Control Budget Status Report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E9698E1" w14:textId="77777777" w:rsidR="0075310F" w:rsidRDefault="0075310F" w:rsidP="00826B2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73EFB7" w14:textId="77777777" w:rsidR="0075310F" w:rsidRPr="0075310F" w:rsidRDefault="0075310F" w:rsidP="007531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5310F">
              <w:rPr>
                <w:rFonts w:ascii="Arial" w:hAnsi="Arial" w:cs="Arial"/>
                <w:sz w:val="24"/>
                <w:szCs w:val="24"/>
              </w:rPr>
              <w:t>Enter the ‘</w:t>
            </w:r>
            <w:r w:rsidRPr="0075310F">
              <w:rPr>
                <w:rFonts w:ascii="Arial" w:hAnsi="Arial" w:cs="Arial"/>
                <w:b/>
                <w:sz w:val="24"/>
                <w:szCs w:val="24"/>
              </w:rPr>
              <w:t>Business Unit</w:t>
            </w:r>
            <w:r w:rsidRPr="0075310F">
              <w:rPr>
                <w:rFonts w:ascii="Arial" w:hAnsi="Arial" w:cs="Arial"/>
                <w:sz w:val="24"/>
                <w:szCs w:val="24"/>
              </w:rPr>
              <w:t>’.</w:t>
            </w:r>
          </w:p>
          <w:p w14:paraId="64C0229C" w14:textId="77777777" w:rsidR="0075310F" w:rsidRPr="0075310F" w:rsidRDefault="0075310F" w:rsidP="007531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5310F">
              <w:rPr>
                <w:rFonts w:ascii="Arial" w:hAnsi="Arial" w:cs="Arial"/>
                <w:sz w:val="24"/>
                <w:szCs w:val="24"/>
              </w:rPr>
              <w:t>Enter the ‘</w:t>
            </w:r>
            <w:r w:rsidRPr="0075310F">
              <w:rPr>
                <w:rFonts w:ascii="Arial" w:hAnsi="Arial" w:cs="Arial"/>
                <w:b/>
                <w:sz w:val="24"/>
                <w:szCs w:val="24"/>
              </w:rPr>
              <w:t>Ledger Group</w:t>
            </w:r>
            <w:r w:rsidRPr="0075310F">
              <w:rPr>
                <w:rFonts w:ascii="Arial" w:hAnsi="Arial" w:cs="Arial"/>
                <w:sz w:val="24"/>
                <w:szCs w:val="24"/>
              </w:rPr>
              <w:t>’ to report against.</w:t>
            </w:r>
          </w:p>
          <w:p w14:paraId="39FCA080" w14:textId="77777777" w:rsidR="0075310F" w:rsidRPr="0075310F" w:rsidRDefault="0075310F" w:rsidP="000074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87AA9">
              <w:rPr>
                <w:rFonts w:ascii="Arial" w:hAnsi="Arial" w:cs="Arial"/>
                <w:sz w:val="24"/>
                <w:szCs w:val="24"/>
              </w:rPr>
              <w:t>Click the “</w:t>
            </w:r>
            <w:r w:rsidRPr="00587AA9">
              <w:rPr>
                <w:rFonts w:ascii="Arial" w:hAnsi="Arial" w:cs="Arial"/>
                <w:b/>
                <w:sz w:val="24"/>
                <w:szCs w:val="24"/>
              </w:rPr>
              <w:t>Refresh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” button to activate the </w:t>
            </w:r>
            <w:r w:rsidRPr="00587AA9">
              <w:rPr>
                <w:rFonts w:ascii="Arial" w:hAnsi="Arial" w:cs="Arial"/>
                <w:b/>
                <w:sz w:val="24"/>
                <w:szCs w:val="24"/>
              </w:rPr>
              <w:t>Chartfield Selection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section.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87AA9">
              <w:rPr>
                <w:rFonts w:ascii="Arial" w:hAnsi="Arial" w:cs="Arial"/>
                <w:sz w:val="24"/>
                <w:szCs w:val="24"/>
              </w:rPr>
              <w:br/>
              <w:t xml:space="preserve">Once the </w:t>
            </w:r>
            <w:r w:rsidRPr="00587AA9">
              <w:rPr>
                <w:rFonts w:ascii="Arial" w:hAnsi="Arial" w:cs="Arial"/>
                <w:b/>
                <w:sz w:val="24"/>
                <w:szCs w:val="24"/>
                <w:u w:val="single"/>
              </w:rPr>
              <w:t>Chartfield Selection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D7B">
              <w:rPr>
                <w:rFonts w:ascii="Arial" w:hAnsi="Arial" w:cs="Arial"/>
                <w:sz w:val="24"/>
                <w:szCs w:val="24"/>
              </w:rPr>
              <w:t>section has been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activated, the user </w:t>
            </w:r>
            <w:r w:rsidR="00090C98">
              <w:rPr>
                <w:rFonts w:ascii="Arial" w:hAnsi="Arial" w:cs="Arial"/>
                <w:sz w:val="24"/>
                <w:szCs w:val="24"/>
              </w:rPr>
              <w:t>can select</w:t>
            </w:r>
            <w:r w:rsidRPr="00587AA9">
              <w:rPr>
                <w:rFonts w:ascii="Arial" w:hAnsi="Arial" w:cs="Arial"/>
                <w:sz w:val="24"/>
                <w:szCs w:val="24"/>
              </w:rPr>
              <w:t xml:space="preserve"> additional report parameters </w:t>
            </w:r>
            <w:r>
              <w:rPr>
                <w:rFonts w:ascii="Arial" w:hAnsi="Arial" w:cs="Arial"/>
                <w:sz w:val="24"/>
                <w:szCs w:val="24"/>
              </w:rPr>
              <w:t>to customize their report</w:t>
            </w:r>
            <w:r w:rsidR="00D67D7B">
              <w:rPr>
                <w:rFonts w:ascii="Arial" w:hAnsi="Arial" w:cs="Arial"/>
                <w:sz w:val="24"/>
                <w:szCs w:val="24"/>
              </w:rPr>
              <w:t xml:space="preserve"> (as shown in the following screenshot)</w:t>
            </w:r>
            <w:r w:rsidR="008178D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A62292" w14:textId="77777777" w:rsidR="001104F1" w:rsidRDefault="000A142D" w:rsidP="000A142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D8062F" wp14:editId="3471EEA6">
                  <wp:extent cx="5181600" cy="5555413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8012" cy="556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90D3D" w14:textId="77777777" w:rsidR="00126CE6" w:rsidRDefault="00126CE6" w:rsidP="0075310F">
            <w:pPr>
              <w:rPr>
                <w:rFonts w:ascii="Arial" w:hAnsi="Arial" w:cs="Arial"/>
              </w:rPr>
            </w:pPr>
          </w:p>
          <w:p w14:paraId="67CD9A99" w14:textId="77777777" w:rsidR="0075310F" w:rsidRPr="0075310F" w:rsidRDefault="0075310F" w:rsidP="007531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88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819"/>
              <w:gridCol w:w="1800"/>
            </w:tblGrid>
            <w:tr w:rsidR="00B2377E" w:rsidRPr="00EA1F4F" w14:paraId="33C8DCED" w14:textId="77777777" w:rsidTr="008178DF">
              <w:tc>
                <w:tcPr>
                  <w:tcW w:w="8887" w:type="dxa"/>
                  <w:gridSpan w:val="3"/>
                </w:tcPr>
                <w:p w14:paraId="55B0DDAF" w14:textId="77777777" w:rsidR="00826B26" w:rsidRPr="00EA1F4F" w:rsidRDefault="00826B26" w:rsidP="0000746A">
                  <w:pPr>
                    <w:rPr>
                      <w:rFonts w:ascii="Arial" w:hAnsi="Arial" w:cs="Arial"/>
                      <w:smallCaps/>
                    </w:rPr>
                  </w:pPr>
                </w:p>
                <w:p w14:paraId="7D35774F" w14:textId="77777777" w:rsidR="00B2377E" w:rsidRPr="006A0AAB" w:rsidRDefault="00B2377E" w:rsidP="0000746A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Budget Status </w:t>
                  </w:r>
                  <w:r w:rsidR="00826B26"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Report </w:t>
                  </w:r>
                  <w:r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– </w:t>
                  </w:r>
                  <w:r w:rsidR="00B326B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>Report Request</w:t>
                  </w:r>
                  <w:r w:rsidRPr="006A0AAB">
                    <w:rPr>
                      <w:rFonts w:ascii="Arial" w:hAnsi="Arial" w:cs="Arial"/>
                      <w:b/>
                      <w:smallCaps/>
                      <w:highlight w:val="yellow"/>
                    </w:rPr>
                    <w:t xml:space="preserve"> Parameters</w:t>
                  </w:r>
                </w:p>
                <w:p w14:paraId="072F11C1" w14:textId="77777777" w:rsidR="00826B26" w:rsidRPr="00EA1F4F" w:rsidRDefault="00826B26" w:rsidP="0000746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2377E" w:rsidRPr="00EA1F4F" w14:paraId="148D8752" w14:textId="77777777" w:rsidTr="008178DF">
              <w:tc>
                <w:tcPr>
                  <w:tcW w:w="2268" w:type="dxa"/>
                </w:tcPr>
                <w:p w14:paraId="3BD03256" w14:textId="77777777" w:rsidR="00020102" w:rsidRDefault="00020102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  <w:p w14:paraId="3D27D699" w14:textId="77777777" w:rsidR="00B2377E" w:rsidRPr="000851D3" w:rsidRDefault="00B2377E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  <w:r w:rsidRPr="000851D3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>Field</w:t>
                  </w:r>
                </w:p>
                <w:p w14:paraId="3C607EC1" w14:textId="77777777" w:rsidR="000851D3" w:rsidRPr="000851D3" w:rsidRDefault="000851D3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</w:tc>
              <w:tc>
                <w:tcPr>
                  <w:tcW w:w="4819" w:type="dxa"/>
                </w:tcPr>
                <w:p w14:paraId="5CEB7D6A" w14:textId="77777777" w:rsidR="00020102" w:rsidRDefault="00020102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  <w:p w14:paraId="51373A67" w14:textId="77777777" w:rsidR="00B2377E" w:rsidRPr="000851D3" w:rsidRDefault="00B2377E" w:rsidP="0000746A">
                  <w:pPr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  <w:r w:rsidRPr="000851D3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>Description</w:t>
                  </w:r>
                </w:p>
              </w:tc>
              <w:tc>
                <w:tcPr>
                  <w:tcW w:w="1800" w:type="dxa"/>
                </w:tcPr>
                <w:p w14:paraId="4EC854AA" w14:textId="77777777" w:rsidR="00020102" w:rsidRDefault="00020102" w:rsidP="0000746A">
                  <w:pPr>
                    <w:ind w:right="72"/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</w:p>
                <w:p w14:paraId="7664D007" w14:textId="77777777" w:rsidR="00B2377E" w:rsidRPr="000851D3" w:rsidRDefault="00B2377E" w:rsidP="0000746A">
                  <w:pPr>
                    <w:ind w:right="72"/>
                    <w:jc w:val="center"/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</w:pPr>
                  <w:r w:rsidRPr="000851D3">
                    <w:rPr>
                      <w:rFonts w:ascii="Arial" w:hAnsi="Arial" w:cs="Arial"/>
                      <w:b/>
                      <w:highlight w:val="yellow"/>
                      <w:u w:val="single"/>
                    </w:rPr>
                    <w:t>Examples</w:t>
                  </w:r>
                </w:p>
              </w:tc>
            </w:tr>
            <w:tr w:rsidR="00B2377E" w:rsidRPr="00EA1F4F" w14:paraId="10C6796C" w14:textId="77777777" w:rsidTr="008178DF">
              <w:tc>
                <w:tcPr>
                  <w:tcW w:w="2268" w:type="dxa"/>
                  <w:vAlign w:val="center"/>
                </w:tcPr>
                <w:p w14:paraId="148D0220" w14:textId="77777777"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Unit:</w:t>
                  </w:r>
                </w:p>
              </w:tc>
              <w:tc>
                <w:tcPr>
                  <w:tcW w:w="4819" w:type="dxa"/>
                </w:tcPr>
                <w:p w14:paraId="009734FC" w14:textId="77777777" w:rsidR="00B2377E" w:rsidRPr="00EA1F4F" w:rsidRDefault="00B33F8D" w:rsidP="0000746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Enter the desired business unit into this field.</w:t>
                  </w:r>
                </w:p>
                <w:p w14:paraId="43D8533B" w14:textId="77777777" w:rsidR="001104F1" w:rsidRPr="00EA1F4F" w:rsidRDefault="001104F1" w:rsidP="0000746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FDD44D" w14:textId="77777777"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17300, 03900</w:t>
                  </w:r>
                </w:p>
              </w:tc>
            </w:tr>
            <w:tr w:rsidR="00B2377E" w:rsidRPr="00EA1F4F" w14:paraId="6E863B95" w14:textId="77777777" w:rsidTr="008178DF">
              <w:tc>
                <w:tcPr>
                  <w:tcW w:w="2268" w:type="dxa"/>
                  <w:vAlign w:val="center"/>
                </w:tcPr>
                <w:p w14:paraId="292CE9D8" w14:textId="77777777"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Ledger Group:</w:t>
                  </w:r>
                </w:p>
              </w:tc>
              <w:tc>
                <w:tcPr>
                  <w:tcW w:w="4819" w:type="dxa"/>
                </w:tcPr>
                <w:p w14:paraId="3B13D37E" w14:textId="77777777" w:rsidR="00B2377E" w:rsidRPr="00EA1F4F" w:rsidRDefault="00B33F8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Enter the desired </w:t>
                  </w:r>
                  <w:r w:rsidR="00B2377E" w:rsidRPr="00EA1F4F">
                    <w:rPr>
                      <w:rFonts w:ascii="Arial" w:hAnsi="Arial" w:cs="Arial"/>
                    </w:rPr>
                    <w:t xml:space="preserve">ledger group </w:t>
                  </w:r>
                  <w:r>
                    <w:rPr>
                      <w:rFonts w:ascii="Arial" w:hAnsi="Arial" w:cs="Arial"/>
                    </w:rPr>
                    <w:t>into this field.</w:t>
                  </w:r>
                </w:p>
                <w:p w14:paraId="02A56251" w14:textId="77777777"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B9733A" w14:textId="77777777"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CC_APPROP</w:t>
                  </w:r>
                </w:p>
              </w:tc>
            </w:tr>
            <w:tr w:rsidR="00B2377E" w:rsidRPr="00EA1F4F" w14:paraId="6260C5EA" w14:textId="77777777" w:rsidTr="008178DF">
              <w:tc>
                <w:tcPr>
                  <w:tcW w:w="2268" w:type="dxa"/>
                  <w:vAlign w:val="center"/>
                </w:tcPr>
                <w:p w14:paraId="2EA8A6DC" w14:textId="77777777"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Sequence:</w:t>
                  </w:r>
                </w:p>
              </w:tc>
              <w:tc>
                <w:tcPr>
                  <w:tcW w:w="4819" w:type="dxa"/>
                </w:tcPr>
                <w:p w14:paraId="171616C6" w14:textId="77777777" w:rsidR="00B33F8D" w:rsidRDefault="00C00459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Enter a numbering sequence to d</w:t>
                  </w:r>
                  <w:r w:rsidR="00B2377E" w:rsidRPr="00EA1F4F">
                    <w:rPr>
                      <w:rFonts w:ascii="Arial" w:hAnsi="Arial" w:cs="Arial"/>
                    </w:rPr>
                    <w:t>etermine the sequence</w:t>
                  </w:r>
                  <w:r>
                    <w:rPr>
                      <w:rFonts w:ascii="Arial" w:hAnsi="Arial" w:cs="Arial"/>
                    </w:rPr>
                    <w:t xml:space="preserve"> (or order)</w:t>
                  </w:r>
                  <w:r w:rsidR="00B2377E" w:rsidRPr="00EA1F4F">
                    <w:rPr>
                      <w:rFonts w:ascii="Arial" w:hAnsi="Arial" w:cs="Arial"/>
                    </w:rPr>
                    <w:t xml:space="preserve">, of the </w:t>
                  </w:r>
                  <w:r w:rsidR="0088373B">
                    <w:rPr>
                      <w:rFonts w:ascii="Arial" w:hAnsi="Arial" w:cs="Arial"/>
                    </w:rPr>
                    <w:t>ChartFields in the report.</w:t>
                  </w:r>
                </w:p>
                <w:p w14:paraId="45745D08" w14:textId="77777777" w:rsidR="00B33F8D" w:rsidRDefault="00B33F8D" w:rsidP="0000746A">
                  <w:pPr>
                    <w:rPr>
                      <w:rFonts w:ascii="Arial" w:hAnsi="Arial" w:cs="Arial"/>
                    </w:rPr>
                  </w:pPr>
                </w:p>
                <w:p w14:paraId="1C21D11A" w14:textId="77777777" w:rsidR="00B2377E" w:rsidRDefault="00252135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There must not be any gaps in the sequence</w:t>
                  </w:r>
                  <w:r w:rsidR="00B74F86"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14:paraId="585F9A13" w14:textId="77777777" w:rsidR="00A36FC2" w:rsidRDefault="00A36FC2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14:paraId="66A6BD9E" w14:textId="77777777" w:rsidR="00A36FC2" w:rsidRPr="00B33F8D" w:rsidRDefault="00A36FC2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Please refer to the NOTES section at the end of this document for an example.</w:t>
                  </w:r>
                </w:p>
                <w:p w14:paraId="25C533C3" w14:textId="77777777"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5F7FC2" w14:textId="77777777" w:rsidR="00B2377E" w:rsidRDefault="00B33F8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1,</w:t>
                  </w:r>
                </w:p>
                <w:p w14:paraId="7FB4E6A0" w14:textId="77777777" w:rsidR="00B33F8D" w:rsidRDefault="00B33F8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</w:t>
                  </w:r>
                </w:p>
                <w:p w14:paraId="5A008E52" w14:textId="77777777" w:rsidR="00B33F8D" w:rsidRPr="00EA1F4F" w:rsidRDefault="0048331F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3,…</w:t>
                  </w:r>
                </w:p>
              </w:tc>
            </w:tr>
            <w:tr w:rsidR="00B2377E" w:rsidRPr="00EA1F4F" w14:paraId="28ACF2AE" w14:textId="77777777" w:rsidTr="008178DF">
              <w:tc>
                <w:tcPr>
                  <w:tcW w:w="2268" w:type="dxa"/>
                  <w:vAlign w:val="center"/>
                </w:tcPr>
                <w:p w14:paraId="359591F4" w14:textId="77777777"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Include CF:</w:t>
                  </w:r>
                </w:p>
              </w:tc>
              <w:tc>
                <w:tcPr>
                  <w:tcW w:w="4819" w:type="dxa"/>
                </w:tcPr>
                <w:p w14:paraId="460CFF5A" w14:textId="77777777" w:rsidR="00C00459" w:rsidRDefault="00C00459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Select the </w:t>
                  </w:r>
                  <w:r w:rsidR="00E12C6E">
                    <w:rPr>
                      <w:rFonts w:ascii="Arial" w:hAnsi="Arial" w:cs="Arial"/>
                    </w:rPr>
                    <w:t>‘</w:t>
                  </w:r>
                  <w:r w:rsidRPr="00C00459">
                    <w:rPr>
                      <w:rFonts w:ascii="Arial" w:hAnsi="Arial" w:cs="Arial"/>
                      <w:b/>
                    </w:rPr>
                    <w:t>Include CF</w:t>
                  </w:r>
                  <w:r w:rsidR="00E12C6E">
                    <w:rPr>
                      <w:rFonts w:ascii="Arial" w:hAnsi="Arial" w:cs="Arial"/>
                      <w:b/>
                    </w:rPr>
                    <w:t>’</w:t>
                  </w:r>
                  <w:r w:rsidR="00BB0C9C">
                    <w:rPr>
                      <w:rFonts w:ascii="Arial" w:hAnsi="Arial" w:cs="Arial"/>
                      <w:b/>
                    </w:rPr>
                    <w:t xml:space="preserve"> check</w:t>
                  </w:r>
                  <w:r w:rsidRPr="00C00459">
                    <w:rPr>
                      <w:rFonts w:ascii="Arial" w:hAnsi="Arial" w:cs="Arial"/>
                      <w:b/>
                    </w:rPr>
                    <w:t>box</w:t>
                  </w:r>
                  <w:r w:rsidR="00BB0C9C">
                    <w:rPr>
                      <w:rFonts w:ascii="Arial" w:hAnsi="Arial" w:cs="Arial"/>
                      <w:b/>
                    </w:rPr>
                    <w:t>(es)</w:t>
                  </w:r>
                  <w:r>
                    <w:rPr>
                      <w:rFonts w:ascii="Arial" w:hAnsi="Arial" w:cs="Arial"/>
                    </w:rPr>
                    <w:t xml:space="preserve"> to have SMART</w:t>
                  </w:r>
                  <w:r w:rsidR="00B2377E" w:rsidRPr="00EA1F4F">
                    <w:rPr>
                      <w:rFonts w:ascii="Arial" w:hAnsi="Arial" w:cs="Arial"/>
                    </w:rPr>
                    <w:t xml:space="preserve"> include the Chartfield</w:t>
                  </w:r>
                  <w:r w:rsidR="00BB0C9C">
                    <w:rPr>
                      <w:rFonts w:ascii="Arial" w:hAnsi="Arial" w:cs="Arial"/>
                    </w:rPr>
                    <w:t>(s)</w:t>
                  </w:r>
                  <w:r w:rsidR="00B2377E" w:rsidRPr="00EA1F4F">
                    <w:rPr>
                      <w:rFonts w:ascii="Arial" w:hAnsi="Arial" w:cs="Arial"/>
                    </w:rPr>
                    <w:t xml:space="preserve"> in the </w:t>
                  </w:r>
                  <w:r w:rsidR="00E12C6E">
                    <w:rPr>
                      <w:rFonts w:ascii="Arial" w:hAnsi="Arial" w:cs="Arial"/>
                    </w:rPr>
                    <w:t>Budget Status R</w:t>
                  </w:r>
                  <w:r w:rsidR="00B2377E" w:rsidRPr="00EA1F4F">
                    <w:rPr>
                      <w:rFonts w:ascii="Arial" w:hAnsi="Arial" w:cs="Arial"/>
                    </w:rPr>
                    <w:t xml:space="preserve">eport.  </w:t>
                  </w:r>
                </w:p>
                <w:p w14:paraId="7BAD04FF" w14:textId="77777777" w:rsidR="00C00459" w:rsidRDefault="00C00459" w:rsidP="0000746A">
                  <w:pPr>
                    <w:rPr>
                      <w:rFonts w:ascii="Arial" w:hAnsi="Arial" w:cs="Arial"/>
                    </w:rPr>
                  </w:pPr>
                </w:p>
                <w:p w14:paraId="37A59AA8" w14:textId="77777777"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 xml:space="preserve">Different combinations of Chartfields </w:t>
                  </w:r>
                  <w:r w:rsidR="00EE5422">
                    <w:rPr>
                      <w:rFonts w:ascii="Arial" w:hAnsi="Arial" w:cs="Arial"/>
                    </w:rPr>
                    <w:t>may</w:t>
                  </w:r>
                  <w:r w:rsidRPr="00EA1F4F">
                    <w:rPr>
                      <w:rFonts w:ascii="Arial" w:hAnsi="Arial" w:cs="Arial"/>
                    </w:rPr>
                    <w:t xml:space="preserve"> be selected to develop different snapshots and views of the same budgets.</w:t>
                  </w:r>
                </w:p>
                <w:p w14:paraId="672AE7C9" w14:textId="77777777"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</w:p>
                <w:p w14:paraId="740AF22B" w14:textId="77777777" w:rsidR="00E12C6E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 xml:space="preserve">If a ChartField is </w:t>
                  </w:r>
                  <w:r w:rsidR="00E12C6E">
                    <w:rPr>
                      <w:rFonts w:ascii="Arial" w:hAnsi="Arial" w:cs="Arial"/>
                    </w:rPr>
                    <w:t>NOT</w:t>
                  </w:r>
                  <w:r w:rsidRPr="00EA1F4F">
                    <w:rPr>
                      <w:rFonts w:ascii="Arial" w:hAnsi="Arial" w:cs="Arial"/>
                    </w:rPr>
                    <w:t xml:space="preserve"> part of the budget structure for a specific Ledger</w:t>
                  </w:r>
                  <w:r w:rsidR="00A40807">
                    <w:rPr>
                      <w:rFonts w:ascii="Arial" w:hAnsi="Arial" w:cs="Arial"/>
                    </w:rPr>
                    <w:t xml:space="preserve"> for an Agency</w:t>
                  </w:r>
                  <w:r w:rsidRPr="00EA1F4F">
                    <w:rPr>
                      <w:rFonts w:ascii="Arial" w:hAnsi="Arial" w:cs="Arial"/>
                    </w:rPr>
                    <w:t>, it can</w:t>
                  </w:r>
                  <w:r w:rsidR="00E12C6E">
                    <w:rPr>
                      <w:rFonts w:ascii="Arial" w:hAnsi="Arial" w:cs="Arial"/>
                    </w:rPr>
                    <w:t xml:space="preserve"> NOT</w:t>
                  </w:r>
                  <w:r w:rsidRPr="00EA1F4F">
                    <w:rPr>
                      <w:rFonts w:ascii="Arial" w:hAnsi="Arial" w:cs="Arial"/>
                    </w:rPr>
                    <w:t xml:space="preserve"> be selected to </w:t>
                  </w:r>
                  <w:r w:rsidR="00E12C6E">
                    <w:rPr>
                      <w:rFonts w:ascii="Arial" w:hAnsi="Arial" w:cs="Arial"/>
                    </w:rPr>
                    <w:t xml:space="preserve">be </w:t>
                  </w:r>
                  <w:r w:rsidRPr="00EA1F4F">
                    <w:rPr>
                      <w:rFonts w:ascii="Arial" w:hAnsi="Arial" w:cs="Arial"/>
                    </w:rPr>
                    <w:t>include</w:t>
                  </w:r>
                  <w:r w:rsidR="00E12C6E">
                    <w:rPr>
                      <w:rFonts w:ascii="Arial" w:hAnsi="Arial" w:cs="Arial"/>
                    </w:rPr>
                    <w:t>d</w:t>
                  </w:r>
                  <w:r w:rsidRPr="00EA1F4F">
                    <w:rPr>
                      <w:rFonts w:ascii="Arial" w:hAnsi="Arial" w:cs="Arial"/>
                    </w:rPr>
                    <w:t xml:space="preserve"> in the report.  </w:t>
                  </w:r>
                  <w:r w:rsidR="00E12C6E">
                    <w:rPr>
                      <w:rFonts w:ascii="Arial" w:hAnsi="Arial" w:cs="Arial"/>
                    </w:rPr>
                    <w:br/>
                  </w:r>
                </w:p>
                <w:p w14:paraId="62F947E4" w14:textId="77777777" w:rsidR="00B2377E" w:rsidRPr="00EA1F4F" w:rsidRDefault="00A40807" w:rsidP="0000746A">
                  <w:pPr>
                    <w:rPr>
                      <w:rFonts w:ascii="Arial" w:hAnsi="Arial" w:cs="Arial"/>
                    </w:rPr>
                  </w:pPr>
                  <w:r w:rsidRPr="00A40807">
                    <w:rPr>
                      <w:rFonts w:ascii="Arial" w:hAnsi="Arial" w:cs="Arial"/>
                      <w:b/>
                      <w:i/>
                    </w:rPr>
                    <w:t>Hint: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B34BF7">
                    <w:rPr>
                      <w:rFonts w:ascii="Arial" w:hAnsi="Arial" w:cs="Arial"/>
                    </w:rPr>
                    <w:t>Double</w:t>
                  </w:r>
                  <w:r w:rsidR="00B2377E" w:rsidRPr="00EA1F4F">
                    <w:rPr>
                      <w:rFonts w:ascii="Arial" w:hAnsi="Arial" w:cs="Arial"/>
                    </w:rPr>
                    <w:t>-check the budget structure</w:t>
                  </w:r>
                  <w:r w:rsidR="003103C4">
                    <w:rPr>
                      <w:rFonts w:ascii="Arial" w:hAnsi="Arial" w:cs="Arial"/>
                    </w:rPr>
                    <w:t xml:space="preserve"> for </w:t>
                  </w:r>
                  <w:r w:rsidR="00B34BF7">
                    <w:rPr>
                      <w:rFonts w:ascii="Arial" w:hAnsi="Arial" w:cs="Arial"/>
                    </w:rPr>
                    <w:t xml:space="preserve">your Agency’s budget </w:t>
                  </w:r>
                  <w:r w:rsidR="003103C4" w:rsidRPr="00A40807">
                    <w:rPr>
                      <w:rFonts w:ascii="Arial" w:hAnsi="Arial" w:cs="Arial"/>
                      <w:b/>
                      <w:i/>
                    </w:rPr>
                    <w:t>before</w:t>
                  </w:r>
                  <w:r w:rsidR="003103C4">
                    <w:rPr>
                      <w:rFonts w:ascii="Arial" w:hAnsi="Arial" w:cs="Arial"/>
                    </w:rPr>
                    <w:t xml:space="preserve"> creating </w:t>
                  </w:r>
                  <w:r>
                    <w:rPr>
                      <w:rFonts w:ascii="Arial" w:hAnsi="Arial" w:cs="Arial"/>
                    </w:rPr>
                    <w:t>the</w:t>
                  </w:r>
                  <w:r w:rsidR="003103C4">
                    <w:rPr>
                      <w:rFonts w:ascii="Arial" w:hAnsi="Arial" w:cs="Arial"/>
                    </w:rPr>
                    <w:t xml:space="preserve"> Budget Status Report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3103C4">
                    <w:rPr>
                      <w:rFonts w:ascii="Arial" w:hAnsi="Arial" w:cs="Arial"/>
                    </w:rPr>
                    <w:t xml:space="preserve"> to </w:t>
                  </w:r>
                  <w:r w:rsidR="00B2377E" w:rsidRPr="00EA1F4F">
                    <w:rPr>
                      <w:rFonts w:ascii="Arial" w:hAnsi="Arial" w:cs="Arial"/>
                    </w:rPr>
                    <w:t>verify wh</w:t>
                  </w:r>
                  <w:r w:rsidR="00B34BF7">
                    <w:rPr>
                      <w:rFonts w:ascii="Arial" w:hAnsi="Arial" w:cs="Arial"/>
                    </w:rPr>
                    <w:t>ich ChartFields</w:t>
                  </w:r>
                  <w:r w:rsidR="00B2377E" w:rsidRPr="00EA1F4F">
                    <w:rPr>
                      <w:rFonts w:ascii="Arial" w:hAnsi="Arial" w:cs="Arial"/>
                    </w:rPr>
                    <w:t xml:space="preserve"> are available </w:t>
                  </w:r>
                  <w:r w:rsidR="00B34BF7">
                    <w:rPr>
                      <w:rFonts w:ascii="Arial" w:hAnsi="Arial" w:cs="Arial"/>
                    </w:rPr>
                    <w:t>for you to select from</w:t>
                  </w:r>
                  <w:r w:rsidR="00B2377E" w:rsidRPr="00EA1F4F">
                    <w:rPr>
                      <w:rFonts w:ascii="Arial" w:hAnsi="Arial" w:cs="Arial"/>
                    </w:rPr>
                    <w:t>.</w:t>
                  </w:r>
                </w:p>
                <w:p w14:paraId="1047E1CE" w14:textId="77777777"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AE457F" w14:textId="77777777"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377E" w:rsidRPr="00EA1F4F" w14:paraId="31B0E20B" w14:textId="77777777" w:rsidTr="008178DF">
              <w:tc>
                <w:tcPr>
                  <w:tcW w:w="2268" w:type="dxa"/>
                  <w:vAlign w:val="center"/>
                </w:tcPr>
                <w:p w14:paraId="0DE6B303" w14:textId="77777777"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Subtotal:</w:t>
                  </w:r>
                </w:p>
              </w:tc>
              <w:tc>
                <w:tcPr>
                  <w:tcW w:w="4819" w:type="dxa"/>
                </w:tcPr>
                <w:p w14:paraId="666E3D99" w14:textId="77777777" w:rsidR="0066041E" w:rsidRDefault="0066041E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Select the </w:t>
                  </w:r>
                  <w:r w:rsidR="00BB0C9C">
                    <w:rPr>
                      <w:rFonts w:ascii="Arial" w:hAnsi="Arial" w:cs="Arial"/>
                    </w:rPr>
                    <w:t>‘</w:t>
                  </w:r>
                  <w:r w:rsidRPr="00BB0C9C">
                    <w:rPr>
                      <w:rFonts w:ascii="Arial" w:hAnsi="Arial" w:cs="Arial"/>
                      <w:b/>
                    </w:rPr>
                    <w:t>Subtotal</w:t>
                  </w:r>
                  <w:r w:rsidR="00BB0C9C">
                    <w:rPr>
                      <w:rFonts w:ascii="Arial" w:hAnsi="Arial" w:cs="Arial"/>
                      <w:b/>
                    </w:rPr>
                    <w:t>’</w:t>
                  </w:r>
                  <w:r w:rsidRPr="00BB0C9C">
                    <w:rPr>
                      <w:rFonts w:ascii="Arial" w:hAnsi="Arial" w:cs="Arial"/>
                      <w:b/>
                    </w:rPr>
                    <w:t xml:space="preserve"> checkbox(es)</w:t>
                  </w:r>
                  <w:r>
                    <w:rPr>
                      <w:rFonts w:ascii="Arial" w:hAnsi="Arial" w:cs="Arial"/>
                    </w:rPr>
                    <w:t xml:space="preserve"> to instruct SMART to </w:t>
                  </w:r>
                  <w:r w:rsidR="00B2377E" w:rsidRPr="00EA1F4F">
                    <w:rPr>
                      <w:rFonts w:ascii="Arial" w:hAnsi="Arial" w:cs="Arial"/>
                    </w:rPr>
                    <w:t xml:space="preserve">report budget balances </w:t>
                  </w:r>
                  <w:r>
                    <w:rPr>
                      <w:rFonts w:ascii="Arial" w:hAnsi="Arial" w:cs="Arial"/>
                    </w:rPr>
                    <w:t xml:space="preserve">either </w:t>
                  </w:r>
                  <w:r w:rsidR="00B2377E" w:rsidRPr="00EA1F4F">
                    <w:rPr>
                      <w:rFonts w:ascii="Arial" w:hAnsi="Arial" w:cs="Arial"/>
                    </w:rPr>
                    <w:t>in detail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B2377E" w:rsidRPr="00EA1F4F">
                    <w:rPr>
                      <w:rFonts w:ascii="Arial" w:hAnsi="Arial" w:cs="Arial"/>
                    </w:rPr>
                    <w:t xml:space="preserve"> </w:t>
                  </w:r>
                  <w:r w:rsidR="001B6109" w:rsidRPr="00EA1F4F">
                    <w:rPr>
                      <w:rFonts w:ascii="Arial" w:hAnsi="Arial" w:cs="Arial"/>
                    </w:rPr>
                    <w:t>or, summarized</w:t>
                  </w:r>
                  <w:r w:rsidR="00B2377E" w:rsidRPr="00EA1F4F">
                    <w:rPr>
                      <w:rFonts w:ascii="Arial" w:hAnsi="Arial" w:cs="Arial"/>
                    </w:rPr>
                    <w:t xml:space="preserve"> by the selected Chartfield</w:t>
                  </w:r>
                  <w:r>
                    <w:rPr>
                      <w:rFonts w:ascii="Arial" w:hAnsi="Arial" w:cs="Arial"/>
                    </w:rPr>
                    <w:t>(s)</w:t>
                  </w:r>
                  <w:r w:rsidR="00B2377E" w:rsidRPr="00EA1F4F">
                    <w:rPr>
                      <w:rFonts w:ascii="Arial" w:hAnsi="Arial" w:cs="Arial"/>
                    </w:rPr>
                    <w:t xml:space="preserve">.  </w:t>
                  </w:r>
                </w:p>
                <w:p w14:paraId="2E3E09AC" w14:textId="77777777" w:rsidR="0066041E" w:rsidRDefault="0066041E" w:rsidP="0000746A">
                  <w:pPr>
                    <w:rPr>
                      <w:rFonts w:ascii="Arial" w:hAnsi="Arial" w:cs="Arial"/>
                    </w:rPr>
                  </w:pPr>
                </w:p>
                <w:p w14:paraId="1D05E553" w14:textId="77777777" w:rsidR="009F7B90" w:rsidRPr="00A571B9" w:rsidRDefault="0066041E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This is a u</w:t>
                  </w:r>
                  <w:r w:rsidR="00B2377E" w:rsidRPr="00EA1F4F">
                    <w:rPr>
                      <w:rFonts w:ascii="Arial" w:hAnsi="Arial" w:cs="Arial"/>
                    </w:rPr>
                    <w:t xml:space="preserve">seful </w:t>
                  </w:r>
                  <w:r>
                    <w:rPr>
                      <w:rFonts w:ascii="Arial" w:hAnsi="Arial" w:cs="Arial"/>
                    </w:rPr>
                    <w:t xml:space="preserve">tool for </w:t>
                  </w:r>
                  <w:r w:rsidR="00B2377E" w:rsidRPr="00EA1F4F">
                    <w:rPr>
                      <w:rFonts w:ascii="Arial" w:hAnsi="Arial" w:cs="Arial"/>
                    </w:rPr>
                    <w:t xml:space="preserve">providing </w:t>
                  </w:r>
                  <w:r>
                    <w:rPr>
                      <w:rFonts w:ascii="Arial" w:hAnsi="Arial" w:cs="Arial"/>
                    </w:rPr>
                    <w:t xml:space="preserve">budget status </w:t>
                  </w:r>
                  <w:r w:rsidR="00B2377E" w:rsidRPr="00EA1F4F">
                    <w:rPr>
                      <w:rFonts w:ascii="Arial" w:hAnsi="Arial" w:cs="Arial"/>
                    </w:rPr>
                    <w:t>overview reports.</w:t>
                  </w:r>
                  <w:r w:rsidR="009F7B90">
                    <w:rPr>
                      <w:rFonts w:ascii="Arial" w:hAnsi="Arial" w:cs="Arial"/>
                    </w:rPr>
                    <w:t xml:space="preserve">  </w:t>
                  </w:r>
                  <w:r w:rsidR="009F7B90">
                    <w:rPr>
                      <w:rFonts w:ascii="Arial" w:hAnsi="Arial" w:cs="Arial"/>
                      <w:b/>
                      <w:i/>
                    </w:rPr>
                    <w:t>Please refer to the NOTES section at the end of this document for an example.</w:t>
                  </w:r>
                </w:p>
              </w:tc>
              <w:tc>
                <w:tcPr>
                  <w:tcW w:w="1800" w:type="dxa"/>
                  <w:vAlign w:val="center"/>
                </w:tcPr>
                <w:p w14:paraId="063B72D4" w14:textId="77777777"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2377E" w:rsidRPr="00EA1F4F" w14:paraId="6C39E52B" w14:textId="77777777" w:rsidTr="008178DF">
              <w:tc>
                <w:tcPr>
                  <w:tcW w:w="2268" w:type="dxa"/>
                  <w:vAlign w:val="center"/>
                </w:tcPr>
                <w:p w14:paraId="69DC8E38" w14:textId="77777777" w:rsidR="003E00CD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 xml:space="preserve">Value: </w:t>
                  </w:r>
                </w:p>
                <w:p w14:paraId="4D48EC76" w14:textId="77777777"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01A436D9" w14:textId="77777777" w:rsidR="00B2377E" w:rsidRPr="00A726A3" w:rsidRDefault="00B2377E" w:rsidP="0000746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6A3">
                    <w:rPr>
                      <w:rFonts w:ascii="Arial" w:hAnsi="Arial" w:cs="Arial"/>
                      <w:b/>
                    </w:rPr>
                    <w:t>To Value:</w:t>
                  </w:r>
                </w:p>
              </w:tc>
              <w:tc>
                <w:tcPr>
                  <w:tcW w:w="4819" w:type="dxa"/>
                </w:tcPr>
                <w:p w14:paraId="13D8DD5B" w14:textId="77777777" w:rsidR="008D3558" w:rsidRDefault="003E00CD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the ‘</w:t>
                  </w:r>
                  <w:r w:rsidR="00B2377E" w:rsidRPr="003E00CD">
                    <w:rPr>
                      <w:rFonts w:ascii="Arial" w:hAnsi="Arial" w:cs="Arial"/>
                      <w:b/>
                    </w:rPr>
                    <w:t>Value</w:t>
                  </w:r>
                  <w:r w:rsidRPr="008D3558">
                    <w:rPr>
                      <w:rFonts w:ascii="Arial" w:hAnsi="Arial" w:cs="Arial"/>
                    </w:rPr>
                    <w:t>’</w:t>
                  </w:r>
                  <w:r w:rsidR="00B2377E" w:rsidRPr="00EA1F4F">
                    <w:rPr>
                      <w:rFonts w:ascii="Arial" w:hAnsi="Arial" w:cs="Arial"/>
                    </w:rPr>
                    <w:t xml:space="preserve"> </w:t>
                  </w:r>
                  <w:r w:rsidR="008D3558">
                    <w:rPr>
                      <w:rFonts w:ascii="Arial" w:hAnsi="Arial" w:cs="Arial"/>
                    </w:rPr>
                    <w:t xml:space="preserve">field </w:t>
                  </w:r>
                  <w:r w:rsidR="00B2377E" w:rsidRPr="00EA1F4F">
                    <w:rPr>
                      <w:rFonts w:ascii="Arial" w:hAnsi="Arial" w:cs="Arial"/>
                    </w:rPr>
                    <w:t xml:space="preserve">and </w:t>
                  </w:r>
                  <w:r w:rsidR="008D3558">
                    <w:rPr>
                      <w:rFonts w:ascii="Arial" w:hAnsi="Arial" w:cs="Arial"/>
                    </w:rPr>
                    <w:t xml:space="preserve">the </w:t>
                  </w:r>
                  <w:r>
                    <w:rPr>
                      <w:rFonts w:ascii="Arial" w:hAnsi="Arial" w:cs="Arial"/>
                    </w:rPr>
                    <w:t>‘</w:t>
                  </w:r>
                  <w:r w:rsidR="00B2377E" w:rsidRPr="003E00CD">
                    <w:rPr>
                      <w:rFonts w:ascii="Arial" w:hAnsi="Arial" w:cs="Arial"/>
                      <w:b/>
                    </w:rPr>
                    <w:t>To Value</w:t>
                  </w:r>
                  <w:r w:rsidRPr="008D3558">
                    <w:rPr>
                      <w:rFonts w:ascii="Arial" w:hAnsi="Arial" w:cs="Arial"/>
                    </w:rPr>
                    <w:t>’</w:t>
                  </w:r>
                  <w:r w:rsidR="00B2377E" w:rsidRPr="00EA1F4F">
                    <w:rPr>
                      <w:rFonts w:ascii="Arial" w:hAnsi="Arial" w:cs="Arial"/>
                    </w:rPr>
                    <w:t xml:space="preserve"> fields to restrict </w:t>
                  </w:r>
                  <w:r w:rsidR="008D3558">
                    <w:rPr>
                      <w:rFonts w:ascii="Arial" w:hAnsi="Arial" w:cs="Arial"/>
                    </w:rPr>
                    <w:t xml:space="preserve">or include the desired ChartFields for </w:t>
                  </w:r>
                  <w:r w:rsidR="00B2377E" w:rsidRPr="00EA1F4F">
                    <w:rPr>
                      <w:rFonts w:ascii="Arial" w:hAnsi="Arial" w:cs="Arial"/>
                    </w:rPr>
                    <w:t xml:space="preserve">the </w:t>
                  </w:r>
                  <w:r>
                    <w:rPr>
                      <w:rFonts w:ascii="Arial" w:hAnsi="Arial" w:cs="Arial"/>
                    </w:rPr>
                    <w:t>Budget Status R</w:t>
                  </w:r>
                  <w:r w:rsidR="00B2377E" w:rsidRPr="00EA1F4F">
                    <w:rPr>
                      <w:rFonts w:ascii="Arial" w:hAnsi="Arial" w:cs="Arial"/>
                    </w:rPr>
                    <w:t>eport</w:t>
                  </w:r>
                </w:p>
                <w:p w14:paraId="01B09A38" w14:textId="77777777" w:rsidR="008D3558" w:rsidRDefault="008D3558" w:rsidP="0000746A">
                  <w:pPr>
                    <w:rPr>
                      <w:rFonts w:ascii="Arial" w:hAnsi="Arial" w:cs="Arial"/>
                    </w:rPr>
                  </w:pPr>
                </w:p>
                <w:p w14:paraId="6F19111F" w14:textId="77777777" w:rsidR="00B2377E" w:rsidRDefault="008D3558" w:rsidP="000074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use of these fields instructs SMART to report</w:t>
                  </w:r>
                  <w:r w:rsidR="00B2377E" w:rsidRPr="00EA1F4F">
                    <w:rPr>
                      <w:rFonts w:ascii="Arial" w:hAnsi="Arial" w:cs="Arial"/>
                    </w:rPr>
                    <w:t xml:space="preserve"> results </w:t>
                  </w:r>
                  <w:r>
                    <w:rPr>
                      <w:rFonts w:ascii="Arial" w:hAnsi="Arial" w:cs="Arial"/>
                    </w:rPr>
                    <w:t>only for</w:t>
                  </w:r>
                  <w:r w:rsidR="00B2377E" w:rsidRPr="00EA1F4F">
                    <w:rPr>
                      <w:rFonts w:ascii="Arial" w:hAnsi="Arial" w:cs="Arial"/>
                    </w:rPr>
                    <w:t xml:space="preserve"> a given value or range of values for th</w:t>
                  </w:r>
                  <w:r w:rsidR="003E00CD">
                    <w:rPr>
                      <w:rFonts w:ascii="Arial" w:hAnsi="Arial" w:cs="Arial"/>
                    </w:rPr>
                    <w:t>e</w:t>
                  </w:r>
                  <w:r w:rsidR="00B2377E" w:rsidRPr="00EA1F4F">
                    <w:rPr>
                      <w:rFonts w:ascii="Arial" w:hAnsi="Arial" w:cs="Arial"/>
                    </w:rPr>
                    <w:t xml:space="preserve"> particular Chartfield</w:t>
                  </w:r>
                  <w:r w:rsidR="003E00CD">
                    <w:rPr>
                      <w:rFonts w:ascii="Arial" w:hAnsi="Arial" w:cs="Arial"/>
                    </w:rPr>
                    <w:t>(s)</w:t>
                  </w:r>
                  <w:r w:rsidR="00B2377E" w:rsidRPr="00EA1F4F">
                    <w:rPr>
                      <w:rFonts w:ascii="Arial" w:hAnsi="Arial" w:cs="Arial"/>
                    </w:rPr>
                    <w:t>.</w:t>
                  </w:r>
                </w:p>
                <w:p w14:paraId="2FB2D25B" w14:textId="77777777" w:rsidR="006F5F2F" w:rsidRDefault="006F5F2F" w:rsidP="0000746A">
                  <w:pPr>
                    <w:rPr>
                      <w:rFonts w:ascii="Arial" w:hAnsi="Arial" w:cs="Arial"/>
                    </w:rPr>
                  </w:pPr>
                </w:p>
                <w:p w14:paraId="7A3CB835" w14:textId="77777777" w:rsidR="006F5F2F" w:rsidRPr="00B33F8D" w:rsidRDefault="006F5F2F" w:rsidP="0000746A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B33F8D">
                    <w:rPr>
                      <w:rFonts w:ascii="Arial" w:hAnsi="Arial" w:cs="Arial"/>
                      <w:b/>
                      <w:i/>
                    </w:rPr>
                    <w:t xml:space="preserve">Please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refer to the </w:t>
                  </w:r>
                  <w:r w:rsidRPr="00B33F8D">
                    <w:rPr>
                      <w:rFonts w:ascii="Arial" w:hAnsi="Arial" w:cs="Arial"/>
                      <w:b/>
                      <w:i/>
                    </w:rPr>
                    <w:t>“NOTE</w:t>
                  </w:r>
                  <w:r>
                    <w:rPr>
                      <w:rFonts w:ascii="Arial" w:hAnsi="Arial" w:cs="Arial"/>
                      <w:b/>
                      <w:i/>
                    </w:rPr>
                    <w:t>S</w:t>
                  </w:r>
                  <w:r w:rsidRPr="00B33F8D">
                    <w:rPr>
                      <w:rFonts w:ascii="Arial" w:hAnsi="Arial" w:cs="Arial"/>
                      <w:b/>
                      <w:i/>
                    </w:rPr>
                    <w:t xml:space="preserve">”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section at the end of this document for additional </w:t>
                  </w:r>
                  <w:r w:rsidRPr="00B33F8D">
                    <w:rPr>
                      <w:rFonts w:ascii="Arial" w:hAnsi="Arial" w:cs="Arial"/>
                      <w:b/>
                      <w:i/>
                    </w:rPr>
                    <w:t>information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14:paraId="0673D094" w14:textId="77777777" w:rsidR="006F5F2F" w:rsidRPr="00EA1F4F" w:rsidRDefault="006F5F2F" w:rsidP="0000746A">
                  <w:pPr>
                    <w:rPr>
                      <w:rFonts w:ascii="Arial" w:hAnsi="Arial" w:cs="Arial"/>
                    </w:rPr>
                  </w:pPr>
                </w:p>
                <w:p w14:paraId="2415730B" w14:textId="77777777" w:rsidR="001104F1" w:rsidRPr="00EA1F4F" w:rsidRDefault="001104F1" w:rsidP="00007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EB2617" w14:textId="77777777" w:rsidR="008D3558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(</w:t>
                  </w:r>
                  <w:r w:rsidR="003E00CD">
                    <w:rPr>
                      <w:rFonts w:ascii="Arial" w:hAnsi="Arial" w:cs="Arial"/>
                    </w:rPr>
                    <w:t xml:space="preserve">Example </w:t>
                  </w:r>
                  <w:r w:rsidRPr="00EA1F4F">
                    <w:rPr>
                      <w:rFonts w:ascii="Arial" w:hAnsi="Arial" w:cs="Arial"/>
                    </w:rPr>
                    <w:t xml:space="preserve">for </w:t>
                  </w:r>
                  <w:r w:rsidR="003E00CD">
                    <w:rPr>
                      <w:rFonts w:ascii="Arial" w:hAnsi="Arial" w:cs="Arial"/>
                    </w:rPr>
                    <w:t xml:space="preserve">The </w:t>
                  </w:r>
                  <w:r w:rsidRPr="00EA1F4F">
                    <w:rPr>
                      <w:rFonts w:ascii="Arial" w:hAnsi="Arial" w:cs="Arial"/>
                    </w:rPr>
                    <w:t>Account</w:t>
                  </w:r>
                  <w:r w:rsidR="003E00CD">
                    <w:rPr>
                      <w:rFonts w:ascii="Arial" w:hAnsi="Arial" w:cs="Arial"/>
                    </w:rPr>
                    <w:t xml:space="preserve"> ChartField</w:t>
                  </w:r>
                  <w:r w:rsidRPr="00EA1F4F">
                    <w:rPr>
                      <w:rFonts w:ascii="Arial" w:hAnsi="Arial" w:cs="Arial"/>
                    </w:rPr>
                    <w:t xml:space="preserve">) = </w:t>
                  </w:r>
                </w:p>
                <w:p w14:paraId="092129EF" w14:textId="77777777" w:rsidR="008D3558" w:rsidRDefault="008D3558" w:rsidP="0000746A">
                  <w:pPr>
                    <w:rPr>
                      <w:rFonts w:ascii="Arial" w:hAnsi="Arial" w:cs="Arial"/>
                    </w:rPr>
                  </w:pPr>
                </w:p>
                <w:p w14:paraId="585266AD" w14:textId="77777777" w:rsidR="00B2377E" w:rsidRPr="00EA1F4F" w:rsidRDefault="00B2377E" w:rsidP="0000746A">
                  <w:pPr>
                    <w:rPr>
                      <w:rFonts w:ascii="Arial" w:hAnsi="Arial" w:cs="Arial"/>
                    </w:rPr>
                  </w:pPr>
                  <w:r w:rsidRPr="00EA1F4F">
                    <w:rPr>
                      <w:rFonts w:ascii="Arial" w:hAnsi="Arial" w:cs="Arial"/>
                    </w:rPr>
                    <w:t>510000-519999</w:t>
                  </w:r>
                </w:p>
              </w:tc>
            </w:tr>
          </w:tbl>
          <w:p w14:paraId="04199929" w14:textId="77777777" w:rsidR="00D73119" w:rsidRPr="00EA1F4F" w:rsidRDefault="00A75DA8" w:rsidP="0000746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5DA8">
              <w:rPr>
                <w:rFonts w:ascii="Arial" w:hAnsi="Arial" w:cs="Arial"/>
                <w:b/>
                <w:i/>
                <w:sz w:val="24"/>
                <w:szCs w:val="24"/>
              </w:rPr>
              <w:t>Optional step: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Once </w:t>
            </w:r>
            <w:r>
              <w:rPr>
                <w:rFonts w:ascii="Arial" w:hAnsi="Arial" w:cs="Arial"/>
                <w:sz w:val="24"/>
                <w:szCs w:val="24"/>
              </w:rPr>
              <w:t xml:space="preserve">you have selected all desired Budget Status Report parameters,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click </w:t>
            </w:r>
            <w:r w:rsidR="00A726A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>“</w:t>
            </w:r>
            <w:r w:rsidR="00B2377E" w:rsidRPr="00A726A3">
              <w:rPr>
                <w:rFonts w:ascii="Arial" w:hAnsi="Arial" w:cs="Arial"/>
                <w:b/>
                <w:sz w:val="24"/>
                <w:szCs w:val="24"/>
              </w:rPr>
              <w:t>Save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A726A3">
              <w:rPr>
                <w:rFonts w:ascii="Arial" w:hAnsi="Arial" w:cs="Arial"/>
                <w:sz w:val="24"/>
                <w:szCs w:val="24"/>
              </w:rPr>
              <w:t xml:space="preserve">button 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 xml:space="preserve">to save the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B2377E" w:rsidRPr="00A75DA8">
              <w:rPr>
                <w:rFonts w:ascii="Arial" w:hAnsi="Arial" w:cs="Arial"/>
                <w:b/>
                <w:sz w:val="24"/>
                <w:szCs w:val="24"/>
              </w:rPr>
              <w:t>Run Control</w:t>
            </w:r>
            <w:r w:rsidR="00A726A3" w:rsidRPr="00A75DA8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 w:rsidRPr="00A75DA8">
              <w:rPr>
                <w:rFonts w:ascii="Arial" w:hAnsi="Arial" w:cs="Arial"/>
                <w:sz w:val="24"/>
                <w:szCs w:val="24"/>
              </w:rPr>
              <w:t>’</w:t>
            </w:r>
            <w:r w:rsidR="00E66D09">
              <w:rPr>
                <w:rFonts w:ascii="Arial" w:hAnsi="Arial" w:cs="Arial"/>
                <w:sz w:val="24"/>
                <w:szCs w:val="24"/>
              </w:rPr>
              <w:t>.  Saving the Run Control ID allows the end user to access and use the same Run Control ID and report parameters again</w:t>
            </w:r>
            <w:r w:rsidR="00B2377E" w:rsidRPr="00EA1F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157B28" w14:textId="77777777" w:rsidR="004F25E3" w:rsidRDefault="00B2377E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829">
              <w:rPr>
                <w:rFonts w:ascii="Arial" w:hAnsi="Arial" w:cs="Arial"/>
                <w:sz w:val="24"/>
                <w:szCs w:val="24"/>
              </w:rPr>
              <w:lastRenderedPageBreak/>
              <w:t xml:space="preserve">Click </w:t>
            </w:r>
            <w:r w:rsidR="00A726A3" w:rsidRPr="0021782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17829">
              <w:rPr>
                <w:rFonts w:ascii="Arial" w:hAnsi="Arial" w:cs="Arial"/>
                <w:sz w:val="24"/>
                <w:szCs w:val="24"/>
              </w:rPr>
              <w:t>“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Run</w:t>
            </w:r>
            <w:r w:rsidRPr="00217829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A726A3" w:rsidRPr="00217829">
              <w:rPr>
                <w:rFonts w:ascii="Arial" w:hAnsi="Arial" w:cs="Arial"/>
                <w:sz w:val="24"/>
                <w:szCs w:val="24"/>
              </w:rPr>
              <w:t xml:space="preserve">button </w:t>
            </w:r>
            <w:r w:rsidRPr="00217829">
              <w:rPr>
                <w:rFonts w:ascii="Arial" w:hAnsi="Arial" w:cs="Arial"/>
                <w:sz w:val="24"/>
                <w:szCs w:val="24"/>
              </w:rPr>
              <w:t xml:space="preserve">to access the </w:t>
            </w:r>
            <w:r w:rsidR="00D30512" w:rsidRPr="00217829">
              <w:rPr>
                <w:rFonts w:ascii="Arial" w:hAnsi="Arial" w:cs="Arial"/>
                <w:sz w:val="24"/>
                <w:szCs w:val="24"/>
              </w:rPr>
              <w:t>‘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 xml:space="preserve">Process </w:t>
            </w:r>
            <w:r w:rsidR="00126CE6" w:rsidRPr="00217829">
              <w:rPr>
                <w:rFonts w:ascii="Arial" w:hAnsi="Arial" w:cs="Arial"/>
                <w:b/>
                <w:sz w:val="24"/>
                <w:szCs w:val="24"/>
              </w:rPr>
              <w:t xml:space="preserve">Scheduler 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r w:rsidR="00D30512" w:rsidRPr="00217829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217829">
              <w:rPr>
                <w:rFonts w:ascii="Arial" w:hAnsi="Arial" w:cs="Arial"/>
                <w:sz w:val="24"/>
                <w:szCs w:val="24"/>
              </w:rPr>
              <w:t>page.</w:t>
            </w:r>
            <w:r w:rsidR="00126CE6" w:rsidRPr="00217829">
              <w:rPr>
                <w:rFonts w:ascii="Arial" w:hAnsi="Arial" w:cs="Arial"/>
                <w:sz w:val="24"/>
                <w:szCs w:val="24"/>
              </w:rPr>
              <w:t xml:space="preserve">  The report format can be changed on this page.  If a spreadsheet format is desired, change the Format to </w:t>
            </w:r>
            <w:r w:rsidR="00126CE6" w:rsidRPr="00217829">
              <w:rPr>
                <w:rFonts w:ascii="Arial" w:hAnsi="Arial" w:cs="Arial"/>
                <w:b/>
                <w:sz w:val="24"/>
                <w:szCs w:val="24"/>
              </w:rPr>
              <w:t>‘CSV’</w:t>
            </w:r>
            <w:r w:rsidR="00126CE6" w:rsidRPr="00217829">
              <w:rPr>
                <w:rFonts w:ascii="Arial" w:hAnsi="Arial" w:cs="Arial"/>
                <w:sz w:val="24"/>
                <w:szCs w:val="24"/>
              </w:rPr>
              <w:t xml:space="preserve">, otherwise leave the Format </w:t>
            </w:r>
            <w:r w:rsidR="00126CE6" w:rsidRPr="00217829">
              <w:rPr>
                <w:rFonts w:ascii="Arial" w:hAnsi="Arial" w:cs="Arial"/>
                <w:b/>
                <w:sz w:val="24"/>
                <w:szCs w:val="24"/>
              </w:rPr>
              <w:t>‘PDF’</w:t>
            </w:r>
            <w:r w:rsidR="00126CE6" w:rsidRPr="00217829">
              <w:rPr>
                <w:rFonts w:ascii="Arial" w:hAnsi="Arial" w:cs="Arial"/>
                <w:sz w:val="24"/>
                <w:szCs w:val="24"/>
              </w:rPr>
              <w:t>.</w:t>
            </w:r>
            <w:r w:rsidRPr="002178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0B46" w:rsidRPr="00217829">
              <w:rPr>
                <w:rFonts w:ascii="Arial" w:hAnsi="Arial" w:cs="Arial"/>
                <w:sz w:val="24"/>
                <w:szCs w:val="24"/>
              </w:rPr>
              <w:t>Click the “</w:t>
            </w:r>
            <w:r w:rsidR="00E30B46" w:rsidRPr="00217829">
              <w:rPr>
                <w:rFonts w:ascii="Arial" w:hAnsi="Arial" w:cs="Arial"/>
                <w:b/>
                <w:sz w:val="24"/>
                <w:szCs w:val="24"/>
              </w:rPr>
              <w:t>OK</w:t>
            </w:r>
            <w:r w:rsidR="00E30B46" w:rsidRPr="00217829">
              <w:rPr>
                <w:rFonts w:ascii="Arial" w:hAnsi="Arial" w:cs="Arial"/>
                <w:sz w:val="24"/>
                <w:szCs w:val="24"/>
              </w:rPr>
              <w:t xml:space="preserve">” button to start the </w:t>
            </w:r>
            <w:r w:rsidR="001B6109" w:rsidRPr="00217829">
              <w:rPr>
                <w:rFonts w:ascii="Arial" w:hAnsi="Arial" w:cs="Arial"/>
                <w:sz w:val="24"/>
                <w:szCs w:val="24"/>
              </w:rPr>
              <w:t>process, which</w:t>
            </w:r>
            <w:r w:rsidR="00E30B46" w:rsidRPr="00217829">
              <w:rPr>
                <w:rFonts w:ascii="Arial" w:hAnsi="Arial" w:cs="Arial"/>
                <w:sz w:val="24"/>
                <w:szCs w:val="24"/>
              </w:rPr>
              <w:t xml:space="preserve"> creates the Budget Status Report. </w:t>
            </w:r>
            <w:r w:rsidR="00A726A3" w:rsidRPr="00217829">
              <w:rPr>
                <w:rFonts w:ascii="Arial" w:hAnsi="Arial" w:cs="Arial"/>
                <w:sz w:val="24"/>
                <w:szCs w:val="24"/>
              </w:rPr>
              <w:br/>
            </w:r>
            <w:r w:rsidR="00E35F17">
              <w:rPr>
                <w:noProof/>
              </w:rPr>
              <w:drawing>
                <wp:inline distT="0" distB="0" distL="0" distR="0" wp14:anchorId="11DD2B47" wp14:editId="6CD20C85">
                  <wp:extent cx="5103984" cy="2200275"/>
                  <wp:effectExtent l="19050" t="19050" r="2095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984" cy="2200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28F64" w14:textId="77777777" w:rsidR="00E30B46" w:rsidRPr="0050317A" w:rsidRDefault="00A91637" w:rsidP="008271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0317A">
              <w:rPr>
                <w:rFonts w:ascii="Arial" w:hAnsi="Arial" w:cs="Arial"/>
                <w:sz w:val="24"/>
                <w:szCs w:val="24"/>
              </w:rPr>
              <w:t>On the</w:t>
            </w:r>
            <w:r w:rsidRPr="005031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Commitment Control Budget Status Report</w:t>
            </w:r>
            <w:r w:rsidRPr="0050317A">
              <w:rPr>
                <w:rFonts w:ascii="Arial" w:hAnsi="Arial" w:cs="Arial"/>
                <w:sz w:val="24"/>
                <w:szCs w:val="24"/>
              </w:rPr>
              <w:t xml:space="preserve"> page, c</w:t>
            </w:r>
            <w:r w:rsidR="00E30B46" w:rsidRPr="0050317A">
              <w:rPr>
                <w:rFonts w:ascii="Arial" w:hAnsi="Arial" w:cs="Arial"/>
                <w:sz w:val="24"/>
                <w:szCs w:val="24"/>
              </w:rPr>
              <w:t>lick on the ‘</w:t>
            </w:r>
            <w:r w:rsidR="00E30B46" w:rsidRPr="0050317A">
              <w:rPr>
                <w:rFonts w:ascii="Arial" w:hAnsi="Arial" w:cs="Arial"/>
                <w:b/>
                <w:sz w:val="24"/>
                <w:szCs w:val="24"/>
              </w:rPr>
              <w:t>Process Monitor’</w:t>
            </w:r>
            <w:r w:rsidR="00E30B46" w:rsidRPr="0050317A">
              <w:rPr>
                <w:rFonts w:ascii="Arial" w:hAnsi="Arial" w:cs="Arial"/>
                <w:sz w:val="24"/>
                <w:szCs w:val="24"/>
              </w:rPr>
              <w:t xml:space="preserve"> to go to the </w:t>
            </w:r>
            <w:r w:rsidR="00E30B46" w:rsidRPr="0050317A">
              <w:rPr>
                <w:rFonts w:ascii="Arial" w:hAnsi="Arial" w:cs="Arial"/>
                <w:b/>
                <w:sz w:val="24"/>
                <w:szCs w:val="24"/>
              </w:rPr>
              <w:t xml:space="preserve">Process List </w:t>
            </w:r>
            <w:r w:rsidR="00E30B46" w:rsidRPr="0050317A">
              <w:rPr>
                <w:rFonts w:ascii="Arial" w:hAnsi="Arial" w:cs="Arial"/>
                <w:sz w:val="24"/>
                <w:szCs w:val="24"/>
              </w:rPr>
              <w:t>page.</w:t>
            </w:r>
          </w:p>
          <w:p w14:paraId="3CE3AB59" w14:textId="77777777" w:rsidR="0050317A" w:rsidRDefault="000A142D" w:rsidP="000A142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374054" wp14:editId="4FABB3A7">
                  <wp:extent cx="4505325" cy="2522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057" cy="254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13BC5" w14:textId="77777777" w:rsidR="0050317A" w:rsidRPr="0050317A" w:rsidRDefault="0050317A" w:rsidP="00503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the Refresh button until the Run Status=’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Success</w:t>
            </w:r>
            <w:r>
              <w:rPr>
                <w:rFonts w:ascii="Arial" w:hAnsi="Arial" w:cs="Arial"/>
                <w:sz w:val="24"/>
                <w:szCs w:val="24"/>
              </w:rPr>
              <w:t>’ and the Distribution Status=’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Posted</w:t>
            </w:r>
            <w:r>
              <w:rPr>
                <w:rFonts w:ascii="Arial" w:hAnsi="Arial" w:cs="Arial"/>
                <w:sz w:val="24"/>
                <w:szCs w:val="24"/>
              </w:rPr>
              <w:t xml:space="preserve">’.  Click on the “Details” link. </w:t>
            </w:r>
          </w:p>
          <w:p w14:paraId="4CCE9E27" w14:textId="77777777" w:rsidR="00B2377E" w:rsidRDefault="000A142D" w:rsidP="005031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17DF0B" wp14:editId="73D46682">
                  <wp:extent cx="4467225" cy="168014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424" cy="169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610BE" w14:textId="77777777" w:rsidR="0050317A" w:rsidRDefault="0050317A" w:rsidP="00503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On the Process Detail page click on the </w:t>
            </w:r>
            <w:r w:rsidR="00217829" w:rsidRPr="00217829"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Pr="00217829">
              <w:rPr>
                <w:rFonts w:ascii="Arial" w:hAnsi="Arial" w:cs="Arial"/>
                <w:b/>
                <w:sz w:val="24"/>
                <w:szCs w:val="24"/>
              </w:rPr>
              <w:t>View Log/Trace</w:t>
            </w:r>
            <w:r w:rsidR="00217829" w:rsidRPr="00217829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link to open the report.</w:t>
            </w:r>
          </w:p>
          <w:p w14:paraId="710D02F1" w14:textId="77777777" w:rsidR="0050317A" w:rsidRDefault="00E35F17" w:rsidP="005031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6D8E4D" wp14:editId="23F8EA3B">
                  <wp:extent cx="5105565" cy="3771900"/>
                  <wp:effectExtent l="19050" t="19050" r="1905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565" cy="377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6C10D" w14:textId="77777777" w:rsidR="00E35F17" w:rsidRDefault="0050317A" w:rsidP="00126CE6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5E3" w:rsidRPr="00E35F17">
              <w:rPr>
                <w:rFonts w:ascii="Arial" w:hAnsi="Arial" w:cs="Arial"/>
                <w:sz w:val="24"/>
                <w:szCs w:val="24"/>
              </w:rPr>
              <w:t>For the .PDF format, c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lick on </w:t>
            </w:r>
            <w:r w:rsidR="004F25E3" w:rsidRPr="00E35F1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35F17">
              <w:rPr>
                <w:rFonts w:ascii="Arial" w:hAnsi="Arial" w:cs="Arial"/>
                <w:sz w:val="24"/>
                <w:szCs w:val="24"/>
              </w:rPr>
              <w:t>File with the .PDF file extension to open the report.</w:t>
            </w:r>
          </w:p>
          <w:p w14:paraId="1E98DFF9" w14:textId="77777777" w:rsidR="00E35F17" w:rsidRDefault="0000746A" w:rsidP="00126CE6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3E8D23" wp14:editId="3DB937EE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2729865</wp:posOffset>
                      </wp:positionV>
                      <wp:extent cx="523876" cy="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F94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4.6pt;margin-top:214.95pt;width:41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" strokecolor="red" strokeweight="1.5pt">
                      <v:stroke endarrow="open"/>
                    </v:shape>
                  </w:pict>
                </mc:Fallback>
              </mc:AlternateContent>
            </w:r>
            <w:r w:rsidR="00E35F17">
              <w:rPr>
                <w:noProof/>
              </w:rPr>
              <w:drawing>
                <wp:inline distT="0" distB="0" distL="0" distR="0" wp14:anchorId="05A3727E" wp14:editId="6A6BF4C2">
                  <wp:extent cx="5943600" cy="3892550"/>
                  <wp:effectExtent l="19050" t="19050" r="1905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92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51B89" w14:textId="77777777" w:rsidR="00126CE6" w:rsidRDefault="00126CE6" w:rsidP="00126C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F8E4CEF" w14:textId="77777777" w:rsidR="0000746A" w:rsidRDefault="0000746A" w:rsidP="00126C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12A3176" w14:textId="77777777" w:rsidR="004F25E3" w:rsidRDefault="004F25E3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View .PDF report</w:t>
            </w:r>
          </w:p>
          <w:p w14:paraId="4AB83E07" w14:textId="77777777" w:rsidR="00126CE6" w:rsidRDefault="004F25E3" w:rsidP="00126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999E07" wp14:editId="02504D6F">
                  <wp:extent cx="5648325" cy="3752850"/>
                  <wp:effectExtent l="19050" t="19050" r="28575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07B4C" w14:textId="77777777" w:rsidR="004F25E3" w:rsidRDefault="004F25E3" w:rsidP="00126CE6">
            <w:pPr>
              <w:rPr>
                <w:rFonts w:ascii="Arial" w:hAnsi="Arial" w:cs="Arial"/>
              </w:rPr>
            </w:pPr>
          </w:p>
          <w:p w14:paraId="73F6CF00" w14:textId="77777777" w:rsidR="00217829" w:rsidRPr="00217829" w:rsidRDefault="004F25E3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For the CSV format, </w:t>
            </w:r>
            <w:r>
              <w:rPr>
                <w:rFonts w:ascii="Arial" w:hAnsi="Arial" w:cs="Arial"/>
                <w:sz w:val="24"/>
                <w:szCs w:val="24"/>
              </w:rPr>
              <w:t xml:space="preserve">click on the File with the .CSV file extension to open the report.  </w:t>
            </w:r>
          </w:p>
          <w:p w14:paraId="5E701C46" w14:textId="77777777" w:rsidR="00217829" w:rsidRPr="007B3624" w:rsidRDefault="007B3624" w:rsidP="007B3624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75B76" wp14:editId="5E3CAA4A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2674620</wp:posOffset>
                      </wp:positionV>
                      <wp:extent cx="523875" cy="0"/>
                      <wp:effectExtent l="38100" t="76200" r="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91C96" id="Straight Arrow Connector 7" o:spid="_x0000_s1026" type="#_x0000_t32" style="position:absolute;margin-left:92.1pt;margin-top:210.6pt;width:41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" strokecolor="red" strokeweight="1.5pt">
                      <v:stroke endarrow="open"/>
                    </v:shape>
                  </w:pict>
                </mc:Fallback>
              </mc:AlternateContent>
            </w:r>
            <w:r w:rsidR="00E35F17">
              <w:rPr>
                <w:noProof/>
              </w:rPr>
              <w:drawing>
                <wp:inline distT="0" distB="0" distL="0" distR="0" wp14:anchorId="585DC35B" wp14:editId="201C582C">
                  <wp:extent cx="4476750" cy="3169184"/>
                  <wp:effectExtent l="19050" t="19050" r="1905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812" cy="3189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98B37" w14:textId="77777777" w:rsidR="007B3624" w:rsidRDefault="007B3624" w:rsidP="007B3624">
            <w:pPr>
              <w:rPr>
                <w:rFonts w:ascii="Arial" w:hAnsi="Arial" w:cs="Arial"/>
              </w:rPr>
            </w:pPr>
          </w:p>
          <w:p w14:paraId="395E7208" w14:textId="77777777" w:rsidR="007B3624" w:rsidRDefault="007B3624" w:rsidP="007B3624">
            <w:pPr>
              <w:rPr>
                <w:rFonts w:ascii="Arial" w:hAnsi="Arial" w:cs="Arial"/>
              </w:rPr>
            </w:pPr>
          </w:p>
          <w:p w14:paraId="77496775" w14:textId="77777777" w:rsidR="00217829" w:rsidRPr="007B3624" w:rsidRDefault="00217829" w:rsidP="007B36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B3624">
              <w:rPr>
                <w:rFonts w:ascii="Arial" w:hAnsi="Arial" w:cs="Arial"/>
              </w:rPr>
              <w:lastRenderedPageBreak/>
              <w:t>A file download screen will appear, click on the Open button.  The report will open in Excel.</w:t>
            </w:r>
          </w:p>
          <w:p w14:paraId="5612E971" w14:textId="77777777" w:rsidR="004F25E3" w:rsidRDefault="007B3624" w:rsidP="0021782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F48DA" wp14:editId="1A4ACE3B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592455</wp:posOffset>
                      </wp:positionV>
                      <wp:extent cx="0" cy="5048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C8BC3" id="Straight Arrow Connector 8" o:spid="_x0000_s1026" type="#_x0000_t32" style="position:absolute;margin-left:118.35pt;margin-top:46.65pt;width:0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" strokecolor="red" strokeweight="1.5pt">
                      <v:stroke endarrow="open"/>
                    </v:shape>
                  </w:pict>
                </mc:Fallback>
              </mc:AlternateContent>
            </w:r>
            <w:r w:rsidR="004F25E3">
              <w:rPr>
                <w:rFonts w:ascii="Arial" w:hAnsi="Arial" w:cs="Arial"/>
                <w:noProof/>
              </w:rPr>
              <w:drawing>
                <wp:inline distT="0" distB="0" distL="0" distR="0" wp14:anchorId="42D66ACD" wp14:editId="36CC0B3F">
                  <wp:extent cx="2933700" cy="213360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26A4B" w14:textId="77777777" w:rsidR="004F25E3" w:rsidRDefault="00217829" w:rsidP="004F2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 .CSV report.  Formatting may be required.</w:t>
            </w:r>
          </w:p>
          <w:p w14:paraId="42049BB5" w14:textId="77777777" w:rsidR="00217829" w:rsidRDefault="00217829" w:rsidP="0021782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D84262" wp14:editId="1F7782EB">
                  <wp:extent cx="5200650" cy="3244925"/>
                  <wp:effectExtent l="19050" t="19050" r="1905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324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64E23" w14:textId="77777777" w:rsidR="00C41D31" w:rsidRPr="00217829" w:rsidRDefault="00C41D31" w:rsidP="0021782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606E6020" w14:textId="77777777" w:rsidR="00401E60" w:rsidRDefault="00401E60">
      <w:pPr>
        <w:rPr>
          <w:rFonts w:ascii="Arial" w:hAnsi="Arial" w:cs="Arial"/>
        </w:rPr>
      </w:pPr>
    </w:p>
    <w:p w14:paraId="056A9594" w14:textId="77777777" w:rsidR="00B90551" w:rsidRPr="00EA1F4F" w:rsidRDefault="00B90551">
      <w:pPr>
        <w:rPr>
          <w:rFonts w:ascii="Arial" w:hAnsi="Arial" w:cs="Arial"/>
        </w:rPr>
      </w:pPr>
    </w:p>
    <w:p w14:paraId="64F8FC18" w14:textId="77777777" w:rsidR="007B3624" w:rsidRDefault="007B362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9107"/>
      </w:tblGrid>
      <w:tr w:rsidR="00D73119" w:rsidRPr="00EA1F4F" w14:paraId="378B1881" w14:textId="77777777" w:rsidTr="007B3624">
        <w:tc>
          <w:tcPr>
            <w:tcW w:w="764" w:type="pct"/>
          </w:tcPr>
          <w:p w14:paraId="3EEC20CD" w14:textId="77777777" w:rsidR="00A726A3" w:rsidRDefault="00826B26" w:rsidP="00B2377E">
            <w:pPr>
              <w:rPr>
                <w:rFonts w:ascii="Arial" w:hAnsi="Arial" w:cs="Arial"/>
              </w:rPr>
            </w:pPr>
            <w:r w:rsidRPr="00EA1F4F">
              <w:rPr>
                <w:rFonts w:ascii="Arial" w:hAnsi="Arial" w:cs="Arial"/>
              </w:rPr>
              <w:lastRenderedPageBreak/>
              <w:br w:type="page"/>
            </w:r>
          </w:p>
          <w:p w14:paraId="03B32A86" w14:textId="77777777" w:rsidR="00D73119" w:rsidRPr="00EA1F4F" w:rsidRDefault="00826B26" w:rsidP="00B2377E">
            <w:pPr>
              <w:rPr>
                <w:rFonts w:ascii="Arial" w:hAnsi="Arial" w:cs="Arial"/>
                <w:b/>
              </w:rPr>
            </w:pPr>
            <w:r w:rsidRPr="00EA1F4F">
              <w:rPr>
                <w:rFonts w:ascii="Arial" w:hAnsi="Arial" w:cs="Arial"/>
                <w:b/>
              </w:rPr>
              <w:t>Commitment Control Budgets and Available ChartFields:</w:t>
            </w:r>
          </w:p>
        </w:tc>
        <w:tc>
          <w:tcPr>
            <w:tcW w:w="4236" w:type="pct"/>
          </w:tcPr>
          <w:p w14:paraId="0B730630" w14:textId="77777777" w:rsidR="00F34274" w:rsidRDefault="00D73119" w:rsidP="007B3624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1F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06F63">
              <w:rPr>
                <w:rFonts w:ascii="Arial" w:hAnsi="Arial" w:cs="Arial"/>
                <w:sz w:val="24"/>
                <w:szCs w:val="24"/>
              </w:rPr>
              <w:t>t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able </w:t>
            </w:r>
            <w:r w:rsidR="00506F63">
              <w:rPr>
                <w:rFonts w:ascii="Arial" w:hAnsi="Arial" w:cs="Arial"/>
                <w:sz w:val="24"/>
                <w:szCs w:val="24"/>
              </w:rPr>
              <w:t xml:space="preserve">(on the following page) 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details the </w:t>
            </w:r>
            <w:r w:rsidRPr="00F34274">
              <w:rPr>
                <w:rFonts w:ascii="Arial" w:hAnsi="Arial" w:cs="Arial"/>
                <w:b/>
                <w:sz w:val="24"/>
                <w:szCs w:val="24"/>
              </w:rPr>
              <w:t>Commitment Control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0FD0">
              <w:rPr>
                <w:rFonts w:ascii="Arial" w:hAnsi="Arial" w:cs="Arial"/>
                <w:b/>
                <w:sz w:val="24"/>
                <w:szCs w:val="24"/>
              </w:rPr>
              <w:t>budgets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used by </w:t>
            </w:r>
            <w:r w:rsidR="00F34274">
              <w:rPr>
                <w:rFonts w:ascii="Arial" w:hAnsi="Arial" w:cs="Arial"/>
                <w:sz w:val="24"/>
                <w:szCs w:val="24"/>
              </w:rPr>
              <w:t>the A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gencies of the State of Kansas.  </w:t>
            </w:r>
          </w:p>
          <w:p w14:paraId="56C1190E" w14:textId="77777777" w:rsidR="00F34274" w:rsidRDefault="00F34274" w:rsidP="00D7311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8EB2213" w14:textId="77777777" w:rsidR="00F34274" w:rsidRDefault="00D73119" w:rsidP="007B3624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1F4F">
              <w:rPr>
                <w:rFonts w:ascii="Arial" w:hAnsi="Arial" w:cs="Arial"/>
                <w:sz w:val="24"/>
                <w:szCs w:val="24"/>
              </w:rPr>
              <w:t xml:space="preserve">Please note that </w:t>
            </w:r>
            <w:r w:rsidR="000711EA">
              <w:rPr>
                <w:rFonts w:ascii="Arial" w:hAnsi="Arial" w:cs="Arial"/>
                <w:sz w:val="24"/>
                <w:szCs w:val="24"/>
              </w:rPr>
              <w:t>NOT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all Commitment Control ledgers are available to </w:t>
            </w:r>
            <w:r w:rsidR="000711EA">
              <w:rPr>
                <w:rFonts w:ascii="Arial" w:hAnsi="Arial" w:cs="Arial"/>
                <w:sz w:val="24"/>
                <w:szCs w:val="24"/>
              </w:rPr>
              <w:t>ALL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1EA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F34274">
              <w:rPr>
                <w:rFonts w:ascii="Arial" w:hAnsi="Arial" w:cs="Arial"/>
                <w:sz w:val="24"/>
                <w:szCs w:val="24"/>
              </w:rPr>
              <w:t>A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gencies.  </w:t>
            </w:r>
          </w:p>
          <w:p w14:paraId="7F8713A2" w14:textId="77777777" w:rsidR="00F34274" w:rsidRDefault="00F34274" w:rsidP="00D7311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C091ACB" w14:textId="77777777" w:rsidR="00D73119" w:rsidRDefault="00D73119" w:rsidP="007B3624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274">
              <w:rPr>
                <w:rFonts w:ascii="Arial" w:hAnsi="Arial" w:cs="Arial"/>
                <w:b/>
                <w:i/>
                <w:sz w:val="24"/>
                <w:szCs w:val="24"/>
              </w:rPr>
              <w:t>For example</w:t>
            </w:r>
            <w:r w:rsidR="00F34274">
              <w:rPr>
                <w:rFonts w:ascii="Arial" w:hAnsi="Arial" w:cs="Arial"/>
                <w:sz w:val="24"/>
                <w:szCs w:val="24"/>
              </w:rPr>
              <w:t>:  T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F34274">
              <w:rPr>
                <w:rFonts w:ascii="Arial" w:hAnsi="Arial" w:cs="Arial"/>
                <w:sz w:val="24"/>
                <w:szCs w:val="24"/>
              </w:rPr>
              <w:t>‘</w:t>
            </w:r>
            <w:r w:rsidRPr="00F34274">
              <w:rPr>
                <w:rFonts w:ascii="Arial" w:hAnsi="Arial" w:cs="Arial"/>
                <w:b/>
                <w:sz w:val="24"/>
                <w:szCs w:val="24"/>
              </w:rPr>
              <w:t>CC_PROJECT</w:t>
            </w:r>
            <w:r w:rsidR="00F34274">
              <w:rPr>
                <w:rFonts w:ascii="Arial" w:hAnsi="Arial" w:cs="Arial"/>
                <w:sz w:val="24"/>
                <w:szCs w:val="24"/>
              </w:rPr>
              <w:t>’ Ledger G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roup is </w:t>
            </w:r>
            <w:r w:rsidR="00DE610F">
              <w:rPr>
                <w:rFonts w:ascii="Arial" w:hAnsi="Arial" w:cs="Arial"/>
                <w:sz w:val="24"/>
                <w:szCs w:val="24"/>
              </w:rPr>
              <w:t xml:space="preserve">used 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only by </w:t>
            </w:r>
            <w:r w:rsidR="00F34274">
              <w:rPr>
                <w:rFonts w:ascii="Arial" w:hAnsi="Arial" w:cs="Arial"/>
                <w:sz w:val="24"/>
                <w:szCs w:val="24"/>
              </w:rPr>
              <w:t>those State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274">
              <w:rPr>
                <w:rFonts w:ascii="Arial" w:hAnsi="Arial" w:cs="Arial"/>
                <w:sz w:val="24"/>
                <w:szCs w:val="24"/>
              </w:rPr>
              <w:t>A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gencies </w:t>
            </w:r>
            <w:r w:rsidR="00F34274">
              <w:rPr>
                <w:rFonts w:ascii="Arial" w:hAnsi="Arial" w:cs="Arial"/>
                <w:sz w:val="24"/>
                <w:szCs w:val="24"/>
              </w:rPr>
              <w:t xml:space="preserve">who are using the </w:t>
            </w:r>
            <w:r w:rsidR="00F34274" w:rsidRPr="00DE610F">
              <w:rPr>
                <w:rFonts w:ascii="Arial" w:hAnsi="Arial" w:cs="Arial"/>
                <w:b/>
                <w:sz w:val="24"/>
                <w:szCs w:val="24"/>
              </w:rPr>
              <w:t>Projects and Grants</w:t>
            </w:r>
            <w:r w:rsidR="00F34274">
              <w:rPr>
                <w:rFonts w:ascii="Arial" w:hAnsi="Arial" w:cs="Arial"/>
                <w:sz w:val="24"/>
                <w:szCs w:val="24"/>
              </w:rPr>
              <w:t xml:space="preserve"> modules to </w:t>
            </w:r>
            <w:r w:rsidRPr="00EA1F4F">
              <w:rPr>
                <w:rFonts w:ascii="Arial" w:hAnsi="Arial" w:cs="Arial"/>
                <w:sz w:val="24"/>
                <w:szCs w:val="24"/>
              </w:rPr>
              <w:t>track</w:t>
            </w:r>
            <w:r w:rsidR="00F34274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10F">
              <w:rPr>
                <w:rFonts w:ascii="Arial" w:hAnsi="Arial" w:cs="Arial"/>
                <w:sz w:val="24"/>
                <w:szCs w:val="24"/>
              </w:rPr>
              <w:t>Agency’s P</w:t>
            </w:r>
            <w:r w:rsidRPr="00EA1F4F">
              <w:rPr>
                <w:rFonts w:ascii="Arial" w:hAnsi="Arial" w:cs="Arial"/>
                <w:sz w:val="24"/>
                <w:szCs w:val="24"/>
              </w:rPr>
              <w:t xml:space="preserve">roject budgeting.  </w:t>
            </w:r>
            <w:r w:rsidR="00824289">
              <w:rPr>
                <w:rFonts w:ascii="Arial" w:hAnsi="Arial" w:cs="Arial"/>
                <w:sz w:val="24"/>
                <w:szCs w:val="24"/>
              </w:rPr>
              <w:br/>
            </w:r>
            <w:r w:rsidR="00824289">
              <w:rPr>
                <w:rFonts w:ascii="Arial" w:hAnsi="Arial" w:cs="Arial"/>
                <w:sz w:val="24"/>
                <w:szCs w:val="24"/>
              </w:rPr>
              <w:br/>
            </w:r>
            <w:r w:rsidR="00741C56">
              <w:rPr>
                <w:rFonts w:ascii="Arial" w:hAnsi="Arial" w:cs="Arial"/>
                <w:sz w:val="24"/>
                <w:szCs w:val="24"/>
              </w:rPr>
              <w:t xml:space="preserve">If your Agency is NOT using the Projects </w:t>
            </w:r>
            <w:r w:rsidR="000711EA">
              <w:rPr>
                <w:rFonts w:ascii="Arial" w:hAnsi="Arial" w:cs="Arial"/>
                <w:sz w:val="24"/>
                <w:szCs w:val="24"/>
              </w:rPr>
              <w:t xml:space="preserve">and Grants </w:t>
            </w:r>
            <w:r w:rsidR="00741C56">
              <w:rPr>
                <w:rFonts w:ascii="Arial" w:hAnsi="Arial" w:cs="Arial"/>
                <w:sz w:val="24"/>
                <w:szCs w:val="24"/>
              </w:rPr>
              <w:t>module</w:t>
            </w:r>
            <w:r w:rsidR="000711EA">
              <w:rPr>
                <w:rFonts w:ascii="Arial" w:hAnsi="Arial" w:cs="Arial"/>
                <w:sz w:val="24"/>
                <w:szCs w:val="24"/>
              </w:rPr>
              <w:t>s</w:t>
            </w:r>
            <w:r w:rsidR="00741C56">
              <w:rPr>
                <w:rFonts w:ascii="Arial" w:hAnsi="Arial" w:cs="Arial"/>
                <w:sz w:val="24"/>
                <w:szCs w:val="24"/>
              </w:rPr>
              <w:t xml:space="preserve"> in SMART, you will not be able to use the ‘CC_PROJECT’ Ledger Group.</w:t>
            </w:r>
          </w:p>
          <w:p w14:paraId="0455E226" w14:textId="77777777" w:rsidR="00150FD0" w:rsidRDefault="00150FD0" w:rsidP="00D7311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883"/>
              <w:gridCol w:w="1644"/>
              <w:gridCol w:w="5354"/>
            </w:tblGrid>
            <w:tr w:rsidR="00150FD0" w:rsidRPr="00EA1F4F" w14:paraId="2D1C73B2" w14:textId="77777777" w:rsidTr="00150FD0">
              <w:tc>
                <w:tcPr>
                  <w:tcW w:w="5000" w:type="pct"/>
                  <w:gridSpan w:val="3"/>
                  <w:vAlign w:val="bottom"/>
                </w:tcPr>
                <w:p w14:paraId="6DD17DC8" w14:textId="77777777" w:rsidR="00150FD0" w:rsidRPr="00150FD0" w:rsidRDefault="00150FD0" w:rsidP="006F5F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  <w:p w14:paraId="18D3416B" w14:textId="77777777" w:rsidR="00150FD0" w:rsidRPr="00150FD0" w:rsidRDefault="00150FD0" w:rsidP="006F5F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Commitment Control Budgets in SMART</w:t>
                  </w:r>
                </w:p>
                <w:p w14:paraId="7B815EBD" w14:textId="77777777" w:rsidR="00150FD0" w:rsidRPr="00150FD0" w:rsidRDefault="00150FD0" w:rsidP="006F5F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</w:tr>
            <w:tr w:rsidR="00D73119" w:rsidRPr="00EA1F4F" w14:paraId="1FD7A936" w14:textId="77777777" w:rsidTr="007B3624">
              <w:tc>
                <w:tcPr>
                  <w:tcW w:w="1034" w:type="pct"/>
                  <w:vAlign w:val="bottom"/>
                </w:tcPr>
                <w:p w14:paraId="378F3108" w14:textId="77777777" w:rsidR="00150FD0" w:rsidRPr="00150FD0" w:rsidRDefault="00150FD0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  <w:p w14:paraId="0B58D0AF" w14:textId="77777777" w:rsidR="00D73119" w:rsidRPr="00150FD0" w:rsidRDefault="00D73119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Ledger Group</w:t>
                  </w:r>
                </w:p>
                <w:p w14:paraId="694A75B4" w14:textId="77777777" w:rsidR="00150FD0" w:rsidRPr="00150FD0" w:rsidRDefault="00150FD0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03" w:type="pct"/>
                  <w:vAlign w:val="bottom"/>
                </w:tcPr>
                <w:p w14:paraId="68927A11" w14:textId="77777777" w:rsidR="00D73119" w:rsidRPr="00150FD0" w:rsidRDefault="00D73119" w:rsidP="00150FD0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Description</w:t>
                  </w:r>
                </w:p>
                <w:p w14:paraId="5661CBCB" w14:textId="77777777" w:rsidR="00150FD0" w:rsidRPr="00150FD0" w:rsidRDefault="00150FD0" w:rsidP="00150FD0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63" w:type="pct"/>
                  <w:vAlign w:val="bottom"/>
                </w:tcPr>
                <w:p w14:paraId="00D420FD" w14:textId="77777777" w:rsidR="00D73119" w:rsidRPr="00150FD0" w:rsidRDefault="00D73119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Available ChartFields</w:t>
                  </w:r>
                </w:p>
                <w:p w14:paraId="65022F26" w14:textId="77777777" w:rsidR="00150FD0" w:rsidRPr="00150FD0" w:rsidRDefault="00150FD0" w:rsidP="00D731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</w:tr>
            <w:tr w:rsidR="00D73119" w:rsidRPr="00EA1F4F" w14:paraId="271E31BB" w14:textId="77777777" w:rsidTr="007B3624">
              <w:tc>
                <w:tcPr>
                  <w:tcW w:w="1034" w:type="pct"/>
                </w:tcPr>
                <w:p w14:paraId="2F834AD8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CC_APPROP</w:t>
                  </w:r>
                </w:p>
              </w:tc>
              <w:tc>
                <w:tcPr>
                  <w:tcW w:w="903" w:type="pct"/>
                </w:tcPr>
                <w:p w14:paraId="5ADB0C38" w14:textId="77777777"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Appropriation Ledger</w:t>
                  </w:r>
                </w:p>
              </w:tc>
              <w:tc>
                <w:tcPr>
                  <w:tcW w:w="3063" w:type="pct"/>
                </w:tcPr>
                <w:p w14:paraId="2070B2B0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 = Level 2 (Agency Level), </w:t>
                  </w:r>
                </w:p>
                <w:p w14:paraId="1E83C475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 = 50 (Expenditures), </w:t>
                  </w:r>
                </w:p>
                <w:p w14:paraId="40149106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14:paraId="700C68D2" w14:textId="77777777"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14:paraId="75EE63D2" w14:textId="77777777" w:rsidTr="007B3624">
              <w:tc>
                <w:tcPr>
                  <w:tcW w:w="1034" w:type="pct"/>
                </w:tcPr>
                <w:p w14:paraId="4C66AD12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CC_CASH</w:t>
                  </w:r>
                </w:p>
              </w:tc>
              <w:tc>
                <w:tcPr>
                  <w:tcW w:w="903" w:type="pct"/>
                </w:tcPr>
                <w:p w14:paraId="1A0A7916" w14:textId="77777777"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Cash Control Ledger</w:t>
                  </w:r>
                </w:p>
              </w:tc>
              <w:tc>
                <w:tcPr>
                  <w:tcW w:w="3063" w:type="pct"/>
                </w:tcPr>
                <w:p w14:paraId="1ED409E6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 (for Type 2 funds only), </w:t>
                  </w:r>
                </w:p>
                <w:p w14:paraId="478C8C47" w14:textId="77777777"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14:paraId="1FE013AA" w14:textId="77777777" w:rsidTr="007B3624">
              <w:tc>
                <w:tcPr>
                  <w:tcW w:w="1034" w:type="pct"/>
                </w:tcPr>
                <w:p w14:paraId="55785BEF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CC_CSH_REV</w:t>
                  </w:r>
                </w:p>
              </w:tc>
              <w:tc>
                <w:tcPr>
                  <w:tcW w:w="903" w:type="pct"/>
                </w:tcPr>
                <w:p w14:paraId="056BC85A" w14:textId="77777777"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Cash Control Revenue Ledger</w:t>
                  </w:r>
                </w:p>
              </w:tc>
              <w:tc>
                <w:tcPr>
                  <w:tcW w:w="3063" w:type="pct"/>
                </w:tcPr>
                <w:p w14:paraId="12F1E716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 (for Type 2 funds only), </w:t>
                  </w:r>
                </w:p>
                <w:p w14:paraId="653AE7EB" w14:textId="77777777" w:rsidR="00D73119" w:rsidRPr="00EA1F4F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14:paraId="09DD6EEC" w14:textId="77777777" w:rsidTr="007B3624">
              <w:tc>
                <w:tcPr>
                  <w:tcW w:w="1034" w:type="pct"/>
                </w:tcPr>
                <w:p w14:paraId="725F2CCF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CC_IBARS_E</w:t>
                  </w:r>
                </w:p>
              </w:tc>
              <w:tc>
                <w:tcPr>
                  <w:tcW w:w="903" w:type="pct"/>
                </w:tcPr>
                <w:p w14:paraId="4846E90D" w14:textId="77777777"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DOB IBARS Expense Ledger</w:t>
                  </w:r>
                </w:p>
              </w:tc>
              <w:tc>
                <w:tcPr>
                  <w:tcW w:w="3063" w:type="pct"/>
                </w:tcPr>
                <w:p w14:paraId="63676845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 = Detail Values, </w:t>
                  </w:r>
                </w:p>
                <w:p w14:paraId="11180306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14:paraId="6138BC7E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Department=Detail Values, </w:t>
                  </w:r>
                </w:p>
                <w:p w14:paraId="58A41A45" w14:textId="77777777" w:rsidR="00D73119" w:rsidRPr="00EA1F4F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14:paraId="2A90A382" w14:textId="77777777"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Program = Level 2 (DoB Program Level)</w:t>
                  </w:r>
                </w:p>
              </w:tc>
            </w:tr>
            <w:tr w:rsidR="00D73119" w:rsidRPr="00EA1F4F" w14:paraId="3A0426B7" w14:textId="77777777" w:rsidTr="007B3624">
              <w:tc>
                <w:tcPr>
                  <w:tcW w:w="1034" w:type="pct"/>
                </w:tcPr>
                <w:p w14:paraId="0EF50C29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CC_IBARS_R</w:t>
                  </w:r>
                </w:p>
              </w:tc>
              <w:tc>
                <w:tcPr>
                  <w:tcW w:w="903" w:type="pct"/>
                </w:tcPr>
                <w:p w14:paraId="69E02BC0" w14:textId="77777777"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DOB IBARS Revenue Ledger</w:t>
                  </w:r>
                </w:p>
              </w:tc>
              <w:tc>
                <w:tcPr>
                  <w:tcW w:w="3063" w:type="pct"/>
                </w:tcPr>
                <w:p w14:paraId="57FB610E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Account, </w:t>
                  </w:r>
                </w:p>
                <w:p w14:paraId="61C73D09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14:paraId="337D7223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Department, </w:t>
                  </w:r>
                </w:p>
                <w:p w14:paraId="6E9089D2" w14:textId="77777777"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14:paraId="7E248B0C" w14:textId="77777777" w:rsidTr="007B3624">
              <w:trPr>
                <w:trHeight w:val="1538"/>
              </w:trPr>
              <w:tc>
                <w:tcPr>
                  <w:tcW w:w="1034" w:type="pct"/>
                </w:tcPr>
                <w:p w14:paraId="4C4E03D6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CC_OPR_DOB</w:t>
                  </w:r>
                </w:p>
              </w:tc>
              <w:tc>
                <w:tcPr>
                  <w:tcW w:w="903" w:type="pct"/>
                </w:tcPr>
                <w:p w14:paraId="67F5FBE9" w14:textId="77777777"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Operating Default Ledger</w:t>
                  </w:r>
                </w:p>
              </w:tc>
              <w:tc>
                <w:tcPr>
                  <w:tcW w:w="3063" w:type="pct"/>
                </w:tcPr>
                <w:p w14:paraId="62CE0B4F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Account=Level 4 (Category Level), </w:t>
                  </w:r>
                </w:p>
                <w:p w14:paraId="1594C499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14:paraId="0746CE78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Department=Level 2 (Agency Level) , </w:t>
                  </w:r>
                </w:p>
                <w:p w14:paraId="426B7D80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14:paraId="30BA8246" w14:textId="77777777" w:rsidR="00D73119" w:rsidRPr="00EA1F4F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Program = Level 2 (DoB Program Level)</w:t>
                  </w:r>
                </w:p>
              </w:tc>
            </w:tr>
            <w:tr w:rsidR="00D73119" w:rsidRPr="00EA1F4F" w14:paraId="472CD288" w14:textId="77777777" w:rsidTr="007B3624">
              <w:tc>
                <w:tcPr>
                  <w:tcW w:w="1034" w:type="pct"/>
                </w:tcPr>
                <w:p w14:paraId="5AF74079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CC_REV_DOB</w:t>
                  </w:r>
                </w:p>
              </w:tc>
              <w:tc>
                <w:tcPr>
                  <w:tcW w:w="903" w:type="pct"/>
                </w:tcPr>
                <w:p w14:paraId="5A713833" w14:textId="77777777" w:rsidR="00D73119" w:rsidRPr="00EA1F4F" w:rsidRDefault="00D73119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Revenue Estimating Default Ledger</w:t>
                  </w:r>
                </w:p>
              </w:tc>
              <w:tc>
                <w:tcPr>
                  <w:tcW w:w="3063" w:type="pct"/>
                </w:tcPr>
                <w:p w14:paraId="4485D8FD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Account, </w:t>
                  </w:r>
                </w:p>
                <w:p w14:paraId="5DE2414B" w14:textId="77777777" w:rsidR="007B3624" w:rsidRDefault="00D73119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 = Level 2 (3 digit agency number), Budget Unit, </w:t>
                  </w:r>
                </w:p>
                <w:p w14:paraId="4BEFBCDA" w14:textId="77777777" w:rsidR="00D73119" w:rsidRPr="00EA1F4F" w:rsidRDefault="00D73119" w:rsidP="007B3624">
                  <w:pPr>
                    <w:spacing w:after="120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Fund Code</w:t>
                  </w:r>
                </w:p>
              </w:tc>
            </w:tr>
            <w:tr w:rsidR="00D73119" w:rsidRPr="00EA1F4F" w14:paraId="0E8F97C2" w14:textId="77777777" w:rsidTr="00150FD0">
              <w:tc>
                <w:tcPr>
                  <w:tcW w:w="5000" w:type="pct"/>
                  <w:gridSpan w:val="3"/>
                </w:tcPr>
                <w:p w14:paraId="1D95955B" w14:textId="77777777" w:rsidR="00D73119" w:rsidRPr="001B205E" w:rsidRDefault="00D73119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Optional Budget Structures (Chartfields and translations will vary):</w:t>
                  </w:r>
                </w:p>
              </w:tc>
            </w:tr>
            <w:tr w:rsidR="007B3624" w:rsidRPr="00EA1F4F" w14:paraId="34CB86A7" w14:textId="77777777" w:rsidTr="00C165A1">
              <w:tc>
                <w:tcPr>
                  <w:tcW w:w="1034" w:type="pct"/>
                  <w:vAlign w:val="bottom"/>
                </w:tcPr>
                <w:p w14:paraId="35BD9CD5" w14:textId="77777777"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  <w:p w14:paraId="4636696D" w14:textId="77777777"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Ledger Group</w:t>
                  </w:r>
                </w:p>
                <w:p w14:paraId="30775077" w14:textId="77777777"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03" w:type="pct"/>
                  <w:vAlign w:val="bottom"/>
                </w:tcPr>
                <w:p w14:paraId="6C56C536" w14:textId="77777777" w:rsidR="007B3624" w:rsidRPr="00150FD0" w:rsidRDefault="007B3624" w:rsidP="000D3997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Description</w:t>
                  </w:r>
                </w:p>
                <w:p w14:paraId="57D89C9B" w14:textId="77777777" w:rsidR="007B3624" w:rsidRPr="00150FD0" w:rsidRDefault="007B3624" w:rsidP="000D3997">
                  <w:pP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63" w:type="pct"/>
                  <w:vAlign w:val="bottom"/>
                </w:tcPr>
                <w:p w14:paraId="2BFCC70B" w14:textId="77777777"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150FD0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Available ChartFields</w:t>
                  </w:r>
                </w:p>
                <w:p w14:paraId="1B6CB795" w14:textId="77777777" w:rsidR="007B3624" w:rsidRPr="00150FD0" w:rsidRDefault="007B3624" w:rsidP="000D399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</w:p>
              </w:tc>
            </w:tr>
            <w:tr w:rsidR="007B3624" w:rsidRPr="00EA1F4F" w14:paraId="3A7871F0" w14:textId="77777777" w:rsidTr="007B3624">
              <w:tc>
                <w:tcPr>
                  <w:tcW w:w="1034" w:type="pct"/>
                </w:tcPr>
                <w:p w14:paraId="7EF97EFE" w14:textId="77777777" w:rsidR="007B3624" w:rsidRPr="001B205E" w:rsidRDefault="007B3624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CC_PROJECT</w:t>
                  </w:r>
                </w:p>
              </w:tc>
              <w:tc>
                <w:tcPr>
                  <w:tcW w:w="903" w:type="pct"/>
                </w:tcPr>
                <w:p w14:paraId="4489DDAB" w14:textId="77777777" w:rsidR="007B3624" w:rsidRPr="00EA1F4F" w:rsidRDefault="007B3624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Project </w:t>
                  </w:r>
                  <w:r w:rsidRPr="00EA1F4F">
                    <w:rPr>
                      <w:rFonts w:ascii="Arial" w:hAnsi="Arial" w:cs="Arial"/>
                      <w:b/>
                      <w:color w:val="000000"/>
                    </w:rPr>
                    <w:t xml:space="preserve">Optional </w:t>
                  </w:r>
                  <w:r w:rsidRPr="00EA1F4F">
                    <w:rPr>
                      <w:rFonts w:ascii="Arial" w:hAnsi="Arial" w:cs="Arial"/>
                      <w:color w:val="000000"/>
                    </w:rPr>
                    <w:t>Ledger</w:t>
                  </w:r>
                </w:p>
              </w:tc>
              <w:tc>
                <w:tcPr>
                  <w:tcW w:w="3063" w:type="pct"/>
                </w:tcPr>
                <w:p w14:paraId="7809CBA6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Activity, </w:t>
                  </w:r>
                </w:p>
                <w:p w14:paraId="2AD69A0A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Department, </w:t>
                  </w:r>
                </w:p>
                <w:p w14:paraId="05E0397E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14:paraId="060A51AC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PC Business Unit, </w:t>
                  </w:r>
                </w:p>
                <w:p w14:paraId="54EBDE1E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Program, </w:t>
                  </w:r>
                </w:p>
                <w:p w14:paraId="77B50C4C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Project, </w:t>
                  </w:r>
                </w:p>
                <w:p w14:paraId="77A5B2EC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Service Location, </w:t>
                  </w:r>
                </w:p>
                <w:p w14:paraId="2ACDF68E" w14:textId="77777777" w:rsidR="007B3624" w:rsidRPr="00EA1F4F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Source </w:t>
                  </w:r>
                </w:p>
              </w:tc>
            </w:tr>
            <w:tr w:rsidR="007B3624" w:rsidRPr="00EA1F4F" w14:paraId="4E2CCDF5" w14:textId="77777777" w:rsidTr="007B3624">
              <w:tc>
                <w:tcPr>
                  <w:tcW w:w="1034" w:type="pct"/>
                </w:tcPr>
                <w:p w14:paraId="39B7E18D" w14:textId="77777777" w:rsidR="007B3624" w:rsidRPr="001B205E" w:rsidRDefault="007B3624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CC_PRJ_PRT</w:t>
                  </w:r>
                </w:p>
              </w:tc>
              <w:tc>
                <w:tcPr>
                  <w:tcW w:w="903" w:type="pct"/>
                </w:tcPr>
                <w:p w14:paraId="5E549E23" w14:textId="77777777" w:rsidR="007B3624" w:rsidRPr="00EA1F4F" w:rsidRDefault="007B3624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Project Parent Ledger</w:t>
                  </w:r>
                </w:p>
              </w:tc>
              <w:tc>
                <w:tcPr>
                  <w:tcW w:w="3063" w:type="pct"/>
                </w:tcPr>
                <w:p w14:paraId="6F437C3B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Activity, </w:t>
                  </w:r>
                </w:p>
                <w:p w14:paraId="0B01C345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PC Business Unit, </w:t>
                  </w:r>
                </w:p>
                <w:p w14:paraId="5DACEDD4" w14:textId="77777777" w:rsidR="007B3624" w:rsidRPr="00EA1F4F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Project</w:t>
                  </w:r>
                </w:p>
              </w:tc>
            </w:tr>
            <w:tr w:rsidR="007B3624" w:rsidRPr="00EA1F4F" w14:paraId="725A4209" w14:textId="77777777" w:rsidTr="007B3624">
              <w:tc>
                <w:tcPr>
                  <w:tcW w:w="1034" w:type="pct"/>
                </w:tcPr>
                <w:p w14:paraId="27E61815" w14:textId="77777777" w:rsidR="007B3624" w:rsidRPr="001B205E" w:rsidRDefault="007B3624" w:rsidP="00D7311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B205E">
                    <w:rPr>
                      <w:rFonts w:ascii="Arial" w:hAnsi="Arial" w:cs="Arial"/>
                      <w:b/>
                      <w:color w:val="000000"/>
                    </w:rPr>
                    <w:t>CC_DETAIL</w:t>
                  </w:r>
                </w:p>
              </w:tc>
              <w:tc>
                <w:tcPr>
                  <w:tcW w:w="903" w:type="pct"/>
                </w:tcPr>
                <w:p w14:paraId="41369C92" w14:textId="77777777" w:rsidR="007B3624" w:rsidRPr="00EA1F4F" w:rsidRDefault="007B3624" w:rsidP="00D731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Detail Budget Ledger</w:t>
                  </w:r>
                </w:p>
              </w:tc>
              <w:tc>
                <w:tcPr>
                  <w:tcW w:w="3063" w:type="pct"/>
                </w:tcPr>
                <w:p w14:paraId="672156B1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Account, </w:t>
                  </w:r>
                </w:p>
                <w:p w14:paraId="0507B359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Activity, </w:t>
                  </w:r>
                </w:p>
                <w:p w14:paraId="13781827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Agency Use, </w:t>
                  </w:r>
                </w:p>
                <w:p w14:paraId="01435A34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Budget Unit, </w:t>
                  </w:r>
                </w:p>
                <w:p w14:paraId="0FE81BB0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Department, </w:t>
                  </w:r>
                </w:p>
                <w:p w14:paraId="567AFB84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Fund Code, </w:t>
                  </w:r>
                </w:p>
                <w:p w14:paraId="470FCE5B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PC Business Unit, </w:t>
                  </w:r>
                </w:p>
                <w:p w14:paraId="446C61A9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Program, Project, </w:t>
                  </w:r>
                </w:p>
                <w:p w14:paraId="0CEB59C1" w14:textId="77777777" w:rsidR="007B3624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 xml:space="preserve">Service Location, </w:t>
                  </w:r>
                </w:p>
                <w:p w14:paraId="3BDEEDEC" w14:textId="77777777" w:rsidR="007B3624" w:rsidRPr="00EA1F4F" w:rsidRDefault="007B3624" w:rsidP="007B3624">
                  <w:pPr>
                    <w:rPr>
                      <w:rFonts w:ascii="Arial" w:hAnsi="Arial" w:cs="Arial"/>
                      <w:color w:val="000000"/>
                    </w:rPr>
                  </w:pPr>
                  <w:r w:rsidRPr="00EA1F4F">
                    <w:rPr>
                      <w:rFonts w:ascii="Arial" w:hAnsi="Arial" w:cs="Arial"/>
                      <w:color w:val="000000"/>
                    </w:rPr>
                    <w:t>Source</w:t>
                  </w:r>
                </w:p>
              </w:tc>
            </w:tr>
          </w:tbl>
          <w:p w14:paraId="0BA4422B" w14:textId="77777777" w:rsidR="00D73119" w:rsidRPr="00EA1F4F" w:rsidRDefault="00D73119" w:rsidP="00D73119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119" w:rsidRPr="00B90551" w14:paraId="20FC27DF" w14:textId="77777777" w:rsidTr="007B3624">
        <w:tc>
          <w:tcPr>
            <w:tcW w:w="764" w:type="pct"/>
          </w:tcPr>
          <w:p w14:paraId="6E37DF22" w14:textId="77777777" w:rsidR="00506F63" w:rsidRDefault="00506F63" w:rsidP="00B2377E">
            <w:pPr>
              <w:rPr>
                <w:rFonts w:ascii="Arial" w:hAnsi="Arial" w:cs="Arial"/>
                <w:b/>
              </w:rPr>
            </w:pPr>
          </w:p>
          <w:p w14:paraId="7078061F" w14:textId="77777777" w:rsidR="00D73119" w:rsidRPr="00B90551" w:rsidRDefault="00D73119" w:rsidP="00B2377E">
            <w:pPr>
              <w:rPr>
                <w:rFonts w:ascii="Arial" w:hAnsi="Arial" w:cs="Arial"/>
                <w:b/>
              </w:rPr>
            </w:pPr>
            <w:r w:rsidRPr="00B90551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4236" w:type="pct"/>
          </w:tcPr>
          <w:p w14:paraId="478FCD52" w14:textId="77777777" w:rsidR="008B438B" w:rsidRDefault="00826B26" w:rsidP="007B3624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F17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ONE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F2F" w:rsidRPr="00E35F17">
              <w:rPr>
                <w:rFonts w:ascii="Arial" w:hAnsi="Arial" w:cs="Arial"/>
                <w:sz w:val="24"/>
                <w:szCs w:val="24"/>
              </w:rPr>
              <w:t xml:space="preserve">(1) </w:t>
            </w:r>
            <w:r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Chartfield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must be selected from the Chartfield Selection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to be included in the report.  If no Chartfield is selected, the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Budget Status R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eport will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NOT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contain any data.</w:t>
            </w:r>
          </w:p>
          <w:p w14:paraId="72C49894" w14:textId="77777777" w:rsidR="00D73119" w:rsidRPr="00E35F17" w:rsidRDefault="00D73119" w:rsidP="008271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35F17">
              <w:rPr>
                <w:rFonts w:ascii="Arial" w:hAnsi="Arial" w:cs="Arial"/>
                <w:sz w:val="24"/>
                <w:szCs w:val="24"/>
              </w:rPr>
              <w:t xml:space="preserve">When using the 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 xml:space="preserve">ChartField 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election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B42" w:rsidRPr="00E35F17">
              <w:rPr>
                <w:rFonts w:ascii="Arial" w:hAnsi="Arial" w:cs="Arial"/>
                <w:sz w:val="24"/>
                <w:szCs w:val="24"/>
              </w:rPr>
              <w:t>section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, all selected 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Subtotal</w:t>
            </w:r>
            <w:r w:rsidRPr="00E35F1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checkbox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es</w:t>
            </w:r>
            <w:r w:rsidR="00C76B42" w:rsidRPr="00E35F17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must be in 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35F17">
              <w:rPr>
                <w:rFonts w:ascii="Arial" w:hAnsi="Arial" w:cs="Arial"/>
                <w:i/>
                <w:sz w:val="24"/>
                <w:szCs w:val="24"/>
              </w:rPr>
              <w:t xml:space="preserve">there must </w:t>
            </w:r>
            <w:r w:rsidR="00A571B9" w:rsidRPr="00E35F17">
              <w:rPr>
                <w:rFonts w:ascii="Arial" w:hAnsi="Arial" w:cs="Arial"/>
                <w:i/>
                <w:sz w:val="24"/>
                <w:szCs w:val="24"/>
              </w:rPr>
              <w:t>NOT be any</w:t>
            </w:r>
            <w:r w:rsidRPr="00E35F17">
              <w:rPr>
                <w:rFonts w:ascii="Arial" w:hAnsi="Arial" w:cs="Arial"/>
                <w:i/>
                <w:sz w:val="24"/>
                <w:szCs w:val="24"/>
              </w:rPr>
              <w:t xml:space="preserve"> gaps in the sequence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Pr="00E35F1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For example</w:t>
            </w:r>
            <w:r w:rsidR="00A571B9" w:rsidRPr="00E35F17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A571B9" w:rsidRPr="00E35F17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T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o report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="00327B71" w:rsidRPr="00E35F1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ubtotals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a range of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="00A571B9" w:rsidRPr="00E35F1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ccount</w:t>
            </w:r>
            <w:r w:rsidR="00327B71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 xml:space="preserve"> ChartField values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within a given </w:t>
            </w:r>
            <w:r w:rsidR="00D359C6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="00327B71" w:rsidRPr="00E35F1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 xml:space="preserve">udget </w:t>
            </w:r>
            <w:r w:rsidR="00327B71" w:rsidRPr="00E35F17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nit</w:t>
            </w:r>
            <w:r w:rsidR="00D359C6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the end user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279" w:rsidRPr="00E35F17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: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>-  Enter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desired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Budget Unit</w:t>
            </w:r>
            <w:r w:rsidR="00A571B9" w:rsidRPr="00E35F17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Value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field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-  Enter the ‘Budget Unit’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 xml:space="preserve">-  Enter the desired 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Account</w:t>
            </w:r>
            <w:r w:rsidR="00A571B9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range in the ‘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Value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’ and the ‘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Value To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’ fields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>-  Enter the ‘Account’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as ‘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  <w:t xml:space="preserve">-  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Select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>Subtotal checkbox</w:t>
            </w:r>
            <w:r w:rsidR="00731279" w:rsidRPr="00E35F17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E35F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the ‘Budget Unit’ and for the ‘Account’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br/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This produces a Budget Status report with </w:t>
            </w:r>
            <w:r w:rsidR="0012129C" w:rsidRPr="00E35F17">
              <w:rPr>
                <w:rFonts w:ascii="Arial" w:hAnsi="Arial" w:cs="Arial"/>
                <w:sz w:val="24"/>
                <w:szCs w:val="24"/>
              </w:rPr>
              <w:t>S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ubtotals for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the specified A</w:t>
            </w:r>
            <w:r w:rsidRPr="00E35F17">
              <w:rPr>
                <w:rFonts w:ascii="Arial" w:hAnsi="Arial" w:cs="Arial"/>
                <w:sz w:val="24"/>
                <w:szCs w:val="24"/>
              </w:rPr>
              <w:t xml:space="preserve">ccounts 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12129C" w:rsidRPr="00E35F17">
              <w:rPr>
                <w:rFonts w:ascii="Arial" w:hAnsi="Arial" w:cs="Arial"/>
                <w:sz w:val="24"/>
                <w:szCs w:val="24"/>
              </w:rPr>
              <w:t>B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 xml:space="preserve">udget </w:t>
            </w:r>
            <w:r w:rsidR="0012129C" w:rsidRPr="00E35F17">
              <w:rPr>
                <w:rFonts w:ascii="Arial" w:hAnsi="Arial" w:cs="Arial"/>
                <w:sz w:val="24"/>
                <w:szCs w:val="24"/>
              </w:rPr>
              <w:t>U</w:t>
            </w:r>
            <w:r w:rsidR="00731279" w:rsidRPr="00E35F17">
              <w:rPr>
                <w:rFonts w:ascii="Arial" w:hAnsi="Arial" w:cs="Arial"/>
                <w:sz w:val="24"/>
                <w:szCs w:val="24"/>
              </w:rPr>
              <w:t>nit.</w:t>
            </w:r>
          </w:p>
          <w:p w14:paraId="7B1E6524" w14:textId="77777777" w:rsidR="00D73119" w:rsidRPr="00B90551" w:rsidRDefault="00D73119" w:rsidP="001B6109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90551">
              <w:rPr>
                <w:rFonts w:ascii="Arial" w:hAnsi="Arial" w:cs="Arial"/>
                <w:sz w:val="24"/>
                <w:szCs w:val="24"/>
              </w:rPr>
              <w:t>Not all “</w:t>
            </w:r>
            <w:r w:rsidRPr="0012129C">
              <w:rPr>
                <w:rFonts w:ascii="Arial" w:hAnsi="Arial" w:cs="Arial"/>
                <w:b/>
                <w:sz w:val="24"/>
                <w:szCs w:val="24"/>
              </w:rPr>
              <w:t>Available ChartFields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12129C">
              <w:rPr>
                <w:rFonts w:ascii="Arial" w:hAnsi="Arial" w:cs="Arial"/>
                <w:sz w:val="24"/>
                <w:szCs w:val="24"/>
              </w:rPr>
              <w:t>are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available for the “</w:t>
            </w:r>
            <w:r w:rsidRPr="0012129C">
              <w:rPr>
                <w:rFonts w:ascii="Arial" w:hAnsi="Arial" w:cs="Arial"/>
                <w:b/>
                <w:sz w:val="24"/>
                <w:szCs w:val="24"/>
              </w:rPr>
              <w:t>Optional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12129C">
              <w:rPr>
                <w:rFonts w:ascii="Arial" w:hAnsi="Arial" w:cs="Arial"/>
                <w:sz w:val="24"/>
                <w:szCs w:val="24"/>
              </w:rPr>
              <w:t>L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edger </w:t>
            </w:r>
            <w:r w:rsidR="0012129C">
              <w:rPr>
                <w:rFonts w:ascii="Arial" w:hAnsi="Arial" w:cs="Arial"/>
                <w:sz w:val="24"/>
                <w:szCs w:val="24"/>
              </w:rPr>
              <w:t>G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roups.  </w:t>
            </w:r>
            <w:r w:rsidRPr="0024208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For example</w:t>
            </w:r>
            <w:r w:rsidR="0012129C">
              <w:rPr>
                <w:rFonts w:ascii="Arial" w:hAnsi="Arial" w:cs="Arial"/>
                <w:sz w:val="24"/>
                <w:szCs w:val="24"/>
              </w:rPr>
              <w:t>:  A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gency A </w:t>
            </w:r>
            <w:r w:rsidR="0012129C">
              <w:rPr>
                <w:rFonts w:ascii="Arial" w:hAnsi="Arial" w:cs="Arial"/>
                <w:sz w:val="24"/>
                <w:szCs w:val="24"/>
              </w:rPr>
              <w:t>uses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2129C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Service Location</w:t>
            </w:r>
            <w:r w:rsidR="0012129C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ChartField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B90551">
              <w:rPr>
                <w:rFonts w:ascii="Arial" w:hAnsi="Arial" w:cs="Arial"/>
                <w:sz w:val="24"/>
                <w:szCs w:val="24"/>
              </w:rPr>
              <w:lastRenderedPageBreak/>
              <w:t xml:space="preserve">their operating optional budget, while </w:t>
            </w:r>
            <w:r w:rsidR="006541C0">
              <w:rPr>
                <w:rFonts w:ascii="Arial" w:hAnsi="Arial" w:cs="Arial"/>
                <w:sz w:val="24"/>
                <w:szCs w:val="24"/>
              </w:rPr>
              <w:t>A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gency B does not.  </w:t>
            </w:r>
            <w:r w:rsidR="006541C0">
              <w:rPr>
                <w:rFonts w:ascii="Arial" w:hAnsi="Arial" w:cs="Arial"/>
                <w:sz w:val="24"/>
                <w:szCs w:val="24"/>
              </w:rPr>
              <w:br/>
            </w:r>
            <w:r w:rsidR="006541C0">
              <w:rPr>
                <w:rFonts w:ascii="Arial" w:hAnsi="Arial" w:cs="Arial"/>
                <w:sz w:val="24"/>
                <w:szCs w:val="24"/>
              </w:rPr>
              <w:br/>
            </w:r>
            <w:r w:rsidR="006541C0" w:rsidRPr="0024208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Hint</w:t>
            </w:r>
            <w:r w:rsidR="006541C0" w:rsidRPr="006541C0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Check the </w:t>
            </w:r>
            <w:r w:rsidR="006541C0">
              <w:rPr>
                <w:rFonts w:ascii="Arial" w:hAnsi="Arial" w:cs="Arial"/>
                <w:sz w:val="24"/>
                <w:szCs w:val="24"/>
              </w:rPr>
              <w:t>A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gency’s </w:t>
            </w:r>
            <w:r w:rsidR="006541C0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budget structure to understand exactly which </w:t>
            </w:r>
            <w:r w:rsidR="006541C0">
              <w:rPr>
                <w:rFonts w:ascii="Arial" w:hAnsi="Arial" w:cs="Arial"/>
                <w:sz w:val="24"/>
                <w:szCs w:val="24"/>
              </w:rPr>
              <w:t>ChartF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ields are available. </w:t>
            </w:r>
          </w:p>
          <w:p w14:paraId="581B0E30" w14:textId="77777777" w:rsidR="00D73119" w:rsidRPr="00B90551" w:rsidRDefault="00D73119" w:rsidP="00FE1C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90551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CC_CASH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CC_CSH_REV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Ledger groups, the </w:t>
            </w:r>
            <w:r w:rsidR="00FE1CAD">
              <w:rPr>
                <w:rFonts w:ascii="Arial" w:hAnsi="Arial" w:cs="Arial"/>
                <w:sz w:val="24"/>
                <w:szCs w:val="24"/>
              </w:rPr>
              <w:t>Budget Status R</w:t>
            </w:r>
            <w:r w:rsidRPr="00B90551">
              <w:rPr>
                <w:rFonts w:ascii="Arial" w:hAnsi="Arial" w:cs="Arial"/>
                <w:sz w:val="24"/>
                <w:szCs w:val="24"/>
              </w:rPr>
              <w:t>eport will need to be run twice</w:t>
            </w:r>
            <w:r w:rsidR="00FE1CAD">
              <w:rPr>
                <w:rFonts w:ascii="Arial" w:hAnsi="Arial" w:cs="Arial"/>
                <w:sz w:val="24"/>
                <w:szCs w:val="24"/>
              </w:rPr>
              <w:t>:</w:t>
            </w:r>
            <w:r w:rsidR="00A73232">
              <w:rPr>
                <w:rFonts w:ascii="Arial" w:hAnsi="Arial" w:cs="Arial"/>
                <w:sz w:val="24"/>
                <w:szCs w:val="24"/>
              </w:rPr>
              <w:br/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  <w:t xml:space="preserve">-  First:  For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Type 1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funds (</w:t>
            </w:r>
            <w:r w:rsidR="00FE1CAD">
              <w:rPr>
                <w:rFonts w:ascii="Arial" w:hAnsi="Arial" w:cs="Arial"/>
                <w:sz w:val="24"/>
                <w:szCs w:val="24"/>
              </w:rPr>
              <w:t>Include only the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 c</w:t>
            </w:r>
            <w:r w:rsidRPr="00B90551">
              <w:rPr>
                <w:rFonts w:ascii="Arial" w:hAnsi="Arial" w:cs="Arial"/>
                <w:sz w:val="24"/>
                <w:szCs w:val="24"/>
              </w:rPr>
              <w:t>ode)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  <w:t>- Second:  F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Type 2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funds (include </w:t>
            </w:r>
            <w:r w:rsidR="00FE1CAD">
              <w:rPr>
                <w:rFonts w:ascii="Arial" w:hAnsi="Arial" w:cs="Arial"/>
                <w:sz w:val="24"/>
                <w:szCs w:val="24"/>
              </w:rPr>
              <w:t>BOTH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t>the 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t>c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ode and </w:t>
            </w:r>
            <w:r w:rsidR="00FE1CAD">
              <w:rPr>
                <w:rFonts w:ascii="Arial" w:hAnsi="Arial" w:cs="Arial"/>
                <w:sz w:val="24"/>
                <w:szCs w:val="24"/>
              </w:rPr>
              <w:t>the ‘</w:t>
            </w:r>
            <w:r w:rsidRPr="00B90551">
              <w:rPr>
                <w:rFonts w:ascii="Arial" w:hAnsi="Arial" w:cs="Arial"/>
                <w:sz w:val="24"/>
                <w:szCs w:val="24"/>
              </w:rPr>
              <w:t>Budget Unit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  <w:t xml:space="preserve">- 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When running the report for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Type 2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funds (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Budget Unit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), the </w:t>
            </w:r>
            <w:r w:rsidR="00FE1CAD">
              <w:rPr>
                <w:rFonts w:ascii="Arial" w:hAnsi="Arial" w:cs="Arial"/>
                <w:sz w:val="24"/>
                <w:szCs w:val="24"/>
              </w:rPr>
              <w:t>Budget Status R</w:t>
            </w:r>
            <w:r w:rsidRPr="00B90551">
              <w:rPr>
                <w:rFonts w:ascii="Arial" w:hAnsi="Arial" w:cs="Arial"/>
                <w:sz w:val="24"/>
                <w:szCs w:val="24"/>
              </w:rPr>
              <w:t>eport return</w:t>
            </w:r>
            <w:r w:rsidR="00FE1CAD">
              <w:rPr>
                <w:rFonts w:ascii="Arial" w:hAnsi="Arial" w:cs="Arial"/>
                <w:sz w:val="24"/>
                <w:szCs w:val="24"/>
              </w:rPr>
              <w:t>s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data for Type 1 funds, </w:t>
            </w:r>
            <w:r w:rsidR="00FE1CAD">
              <w:rPr>
                <w:rFonts w:ascii="Arial" w:hAnsi="Arial" w:cs="Arial"/>
                <w:sz w:val="24"/>
                <w:szCs w:val="24"/>
              </w:rPr>
              <w:t xml:space="preserve">however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it does </w:t>
            </w:r>
            <w:r w:rsidR="00FE1CAD">
              <w:rPr>
                <w:rFonts w:ascii="Arial" w:hAnsi="Arial" w:cs="Arial"/>
                <w:sz w:val="24"/>
                <w:szCs w:val="24"/>
              </w:rPr>
              <w:t>NOT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include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Associated Revenue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amounts for those funds.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CAD">
              <w:rPr>
                <w:rFonts w:ascii="Arial" w:hAnsi="Arial" w:cs="Arial"/>
                <w:sz w:val="24"/>
                <w:szCs w:val="24"/>
              </w:rPr>
              <w:br/>
              <w:t xml:space="preserve">- 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As a result, the </w:t>
            </w:r>
            <w:r w:rsidRPr="00FE1CAD">
              <w:rPr>
                <w:rFonts w:ascii="Arial" w:hAnsi="Arial" w:cs="Arial"/>
                <w:b/>
                <w:sz w:val="24"/>
                <w:szCs w:val="24"/>
              </w:rPr>
              <w:t>Available Budget Balance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calculation is </w:t>
            </w:r>
            <w:r w:rsidR="00FE1CAD">
              <w:rPr>
                <w:rFonts w:ascii="Arial" w:hAnsi="Arial" w:cs="Arial"/>
                <w:sz w:val="24"/>
                <w:szCs w:val="24"/>
              </w:rPr>
              <w:t>NOT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correct for </w:t>
            </w:r>
            <w:r w:rsidR="00FE1CA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Type 1 funds when </w:t>
            </w:r>
            <w:r w:rsidR="00FE1CAD">
              <w:rPr>
                <w:rFonts w:ascii="Arial" w:hAnsi="Arial" w:cs="Arial"/>
                <w:sz w:val="24"/>
                <w:szCs w:val="24"/>
              </w:rPr>
              <w:t>BOTH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E1CAD">
              <w:rPr>
                <w:rFonts w:ascii="Arial" w:hAnsi="Arial" w:cs="Arial"/>
                <w:sz w:val="24"/>
                <w:szCs w:val="24"/>
              </w:rPr>
              <w:t>‘</w:t>
            </w:r>
            <w:r w:rsidRPr="00B90551">
              <w:rPr>
                <w:rFonts w:ascii="Arial" w:hAnsi="Arial" w:cs="Arial"/>
                <w:sz w:val="24"/>
                <w:szCs w:val="24"/>
              </w:rPr>
              <w:t>Fund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E1CAD">
              <w:rPr>
                <w:rFonts w:ascii="Arial" w:hAnsi="Arial" w:cs="Arial"/>
                <w:sz w:val="24"/>
                <w:szCs w:val="24"/>
              </w:rPr>
              <w:t>the ‘</w:t>
            </w:r>
            <w:r w:rsidRPr="00B90551">
              <w:rPr>
                <w:rFonts w:ascii="Arial" w:hAnsi="Arial" w:cs="Arial"/>
                <w:sz w:val="24"/>
                <w:szCs w:val="24"/>
              </w:rPr>
              <w:t>Budget Unit</w:t>
            </w:r>
            <w:r w:rsidR="00FE1CAD">
              <w:rPr>
                <w:rFonts w:ascii="Arial" w:hAnsi="Arial" w:cs="Arial"/>
                <w:sz w:val="24"/>
                <w:szCs w:val="24"/>
              </w:rPr>
              <w:t>’</w:t>
            </w:r>
            <w:r w:rsidRPr="00B90551">
              <w:rPr>
                <w:rFonts w:ascii="Arial" w:hAnsi="Arial" w:cs="Arial"/>
                <w:sz w:val="24"/>
                <w:szCs w:val="24"/>
              </w:rPr>
              <w:t xml:space="preserve"> ChartFields are selected</w:t>
            </w:r>
            <w:r w:rsidR="00FE1C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0"/>
    </w:tbl>
    <w:p w14:paraId="04926717" w14:textId="77777777" w:rsidR="00B30AC4" w:rsidRPr="001104F1" w:rsidRDefault="00B30AC4" w:rsidP="009107E2">
      <w:pPr>
        <w:rPr>
          <w:rFonts w:ascii="Arial" w:hAnsi="Arial" w:cs="Arial"/>
          <w:sz w:val="18"/>
          <w:szCs w:val="18"/>
        </w:rPr>
      </w:pPr>
    </w:p>
    <w:sectPr w:rsidR="00B30AC4" w:rsidRPr="001104F1" w:rsidSect="00401E60">
      <w:footerReference w:type="default" r:id="rId22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CC46" w14:textId="77777777" w:rsidR="00104037" w:rsidRDefault="00104037">
      <w:r>
        <w:separator/>
      </w:r>
    </w:p>
  </w:endnote>
  <w:endnote w:type="continuationSeparator" w:id="0">
    <w:p w14:paraId="1462FA16" w14:textId="77777777" w:rsidR="00104037" w:rsidRDefault="001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5079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D6953B9" w14:textId="77777777" w:rsidR="00E35F17" w:rsidRDefault="00E35F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E381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E381E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CBDDF82" w14:textId="77777777" w:rsidR="00E35F17" w:rsidRPr="00B90551" w:rsidRDefault="00E35F17" w:rsidP="00D60A1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6"/>
        <w:tab w:val="right" w:pos="9372"/>
      </w:tabs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38A1" w14:textId="77777777" w:rsidR="00104037" w:rsidRDefault="00104037">
      <w:r>
        <w:separator/>
      </w:r>
    </w:p>
  </w:footnote>
  <w:footnote w:type="continuationSeparator" w:id="0">
    <w:p w14:paraId="5D3FE363" w14:textId="77777777" w:rsidR="00104037" w:rsidRDefault="0010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616"/>
    <w:multiLevelType w:val="hybridMultilevel"/>
    <w:tmpl w:val="5E5E988A"/>
    <w:lvl w:ilvl="0" w:tplc="27042AAC">
      <w:start w:val="1"/>
      <w:numFmt w:val="bullet"/>
      <w:pStyle w:val="BodyText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85AEE5B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EB475B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2EA01E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74CEA23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D4EB5A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364C789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DF287EB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8F2E59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501C6"/>
    <w:multiLevelType w:val="singleLevel"/>
    <w:tmpl w:val="7542DE08"/>
    <w:lvl w:ilvl="0">
      <w:start w:val="1"/>
      <w:numFmt w:val="bullet"/>
      <w:pStyle w:val="PDCbullet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</w:rPr>
    </w:lvl>
  </w:abstractNum>
  <w:abstractNum w:abstractNumId="2" w15:restartNumberingAfterBreak="0">
    <w:nsid w:val="114D7711"/>
    <w:multiLevelType w:val="hybridMultilevel"/>
    <w:tmpl w:val="42949A3C"/>
    <w:lvl w:ilvl="0" w:tplc="8D1A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C1BCA"/>
    <w:multiLevelType w:val="hybridMultilevel"/>
    <w:tmpl w:val="6186ED54"/>
    <w:lvl w:ilvl="0" w:tplc="A1B054A8">
      <w:start w:val="1"/>
      <w:numFmt w:val="bullet"/>
      <w:pStyle w:val="SOW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A32B30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DE069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7E4A74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B6EAAD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424F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1F8E0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ACBC49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1383A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628EE"/>
    <w:multiLevelType w:val="hybridMultilevel"/>
    <w:tmpl w:val="D0F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F47"/>
    <w:multiLevelType w:val="hybridMultilevel"/>
    <w:tmpl w:val="E5C432FA"/>
    <w:lvl w:ilvl="0" w:tplc="FB2A2E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40738"/>
    <w:multiLevelType w:val="singleLevel"/>
    <w:tmpl w:val="0CBA9E7E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E823C62"/>
    <w:multiLevelType w:val="hybridMultilevel"/>
    <w:tmpl w:val="9342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6154"/>
    <w:multiLevelType w:val="multilevel"/>
    <w:tmpl w:val="085E6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2ptNotItalicAfter5p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79362DF"/>
    <w:multiLevelType w:val="multilevel"/>
    <w:tmpl w:val="6F101626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720" w:firstLine="0"/>
      </w:pPr>
      <w:rPr>
        <w:rFonts w:hint="default"/>
      </w:rPr>
    </w:lvl>
    <w:lvl w:ilvl="3">
      <w:start w:val="1"/>
      <w:numFmt w:val="decimal"/>
      <w:pStyle w:val="Heading3FMS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EE759D"/>
    <w:multiLevelType w:val="hybridMultilevel"/>
    <w:tmpl w:val="DDCA0CBC"/>
    <w:lvl w:ilvl="0" w:tplc="619E77C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F9"/>
    <w:rsid w:val="00000439"/>
    <w:rsid w:val="000019AE"/>
    <w:rsid w:val="00002841"/>
    <w:rsid w:val="00003D7B"/>
    <w:rsid w:val="0000642F"/>
    <w:rsid w:val="00006C05"/>
    <w:rsid w:val="00006FF4"/>
    <w:rsid w:val="0000746A"/>
    <w:rsid w:val="00010DE4"/>
    <w:rsid w:val="00011895"/>
    <w:rsid w:val="00011F7C"/>
    <w:rsid w:val="0001578C"/>
    <w:rsid w:val="00020102"/>
    <w:rsid w:val="00020812"/>
    <w:rsid w:val="00021324"/>
    <w:rsid w:val="00021D40"/>
    <w:rsid w:val="00024C29"/>
    <w:rsid w:val="00024D85"/>
    <w:rsid w:val="00025C0C"/>
    <w:rsid w:val="00025C29"/>
    <w:rsid w:val="00025EF4"/>
    <w:rsid w:val="00026D5C"/>
    <w:rsid w:val="00030109"/>
    <w:rsid w:val="000321DC"/>
    <w:rsid w:val="00032FE6"/>
    <w:rsid w:val="0003596E"/>
    <w:rsid w:val="0003676E"/>
    <w:rsid w:val="00040D41"/>
    <w:rsid w:val="000423AA"/>
    <w:rsid w:val="00043784"/>
    <w:rsid w:val="00044730"/>
    <w:rsid w:val="000449DC"/>
    <w:rsid w:val="00044E87"/>
    <w:rsid w:val="000460B6"/>
    <w:rsid w:val="00046AD5"/>
    <w:rsid w:val="00046DB0"/>
    <w:rsid w:val="00052BAD"/>
    <w:rsid w:val="00055BE9"/>
    <w:rsid w:val="00060304"/>
    <w:rsid w:val="0006213F"/>
    <w:rsid w:val="00062CDA"/>
    <w:rsid w:val="00062EE7"/>
    <w:rsid w:val="00063018"/>
    <w:rsid w:val="000636DB"/>
    <w:rsid w:val="00066874"/>
    <w:rsid w:val="00070FC4"/>
    <w:rsid w:val="000711EA"/>
    <w:rsid w:val="00071501"/>
    <w:rsid w:val="0007200E"/>
    <w:rsid w:val="00073B58"/>
    <w:rsid w:val="00076EBF"/>
    <w:rsid w:val="00081352"/>
    <w:rsid w:val="000821B2"/>
    <w:rsid w:val="000851D3"/>
    <w:rsid w:val="00086C5F"/>
    <w:rsid w:val="00086C63"/>
    <w:rsid w:val="00087A9D"/>
    <w:rsid w:val="00090C98"/>
    <w:rsid w:val="00092966"/>
    <w:rsid w:val="00092FEF"/>
    <w:rsid w:val="000933AF"/>
    <w:rsid w:val="00094FA0"/>
    <w:rsid w:val="00097E98"/>
    <w:rsid w:val="000A13B4"/>
    <w:rsid w:val="000A142D"/>
    <w:rsid w:val="000A1F66"/>
    <w:rsid w:val="000A4C55"/>
    <w:rsid w:val="000A521E"/>
    <w:rsid w:val="000A584E"/>
    <w:rsid w:val="000A7C7B"/>
    <w:rsid w:val="000B0E06"/>
    <w:rsid w:val="000B18E5"/>
    <w:rsid w:val="000B30B8"/>
    <w:rsid w:val="000B36D9"/>
    <w:rsid w:val="000B3ED8"/>
    <w:rsid w:val="000C3EAF"/>
    <w:rsid w:val="000C4528"/>
    <w:rsid w:val="000C697F"/>
    <w:rsid w:val="000C74FB"/>
    <w:rsid w:val="000D2600"/>
    <w:rsid w:val="000D316C"/>
    <w:rsid w:val="000D49AE"/>
    <w:rsid w:val="000D4FAC"/>
    <w:rsid w:val="000D5D11"/>
    <w:rsid w:val="000E0964"/>
    <w:rsid w:val="000E226B"/>
    <w:rsid w:val="000E27BB"/>
    <w:rsid w:val="000E2F48"/>
    <w:rsid w:val="000E677C"/>
    <w:rsid w:val="000E72C8"/>
    <w:rsid w:val="000E79E2"/>
    <w:rsid w:val="000F0996"/>
    <w:rsid w:val="000F0AEA"/>
    <w:rsid w:val="000F2A76"/>
    <w:rsid w:val="000F2DC2"/>
    <w:rsid w:val="000F3F17"/>
    <w:rsid w:val="000F7942"/>
    <w:rsid w:val="0010175F"/>
    <w:rsid w:val="00102D5F"/>
    <w:rsid w:val="00104037"/>
    <w:rsid w:val="0010498E"/>
    <w:rsid w:val="00106BB1"/>
    <w:rsid w:val="00107213"/>
    <w:rsid w:val="001102CC"/>
    <w:rsid w:val="001104F1"/>
    <w:rsid w:val="0011341B"/>
    <w:rsid w:val="001140D0"/>
    <w:rsid w:val="001145CF"/>
    <w:rsid w:val="001208A8"/>
    <w:rsid w:val="001209C3"/>
    <w:rsid w:val="0012129C"/>
    <w:rsid w:val="00126714"/>
    <w:rsid w:val="00126CE6"/>
    <w:rsid w:val="00130DBF"/>
    <w:rsid w:val="001325AF"/>
    <w:rsid w:val="001333C4"/>
    <w:rsid w:val="00133695"/>
    <w:rsid w:val="001347EB"/>
    <w:rsid w:val="001421DA"/>
    <w:rsid w:val="001429D9"/>
    <w:rsid w:val="00143E2B"/>
    <w:rsid w:val="001441F6"/>
    <w:rsid w:val="00146D68"/>
    <w:rsid w:val="00150EC4"/>
    <w:rsid w:val="00150FD0"/>
    <w:rsid w:val="0015355C"/>
    <w:rsid w:val="00155175"/>
    <w:rsid w:val="00155743"/>
    <w:rsid w:val="0015612E"/>
    <w:rsid w:val="001614B8"/>
    <w:rsid w:val="00163CD0"/>
    <w:rsid w:val="00166E67"/>
    <w:rsid w:val="00167F7A"/>
    <w:rsid w:val="001705CF"/>
    <w:rsid w:val="001746D3"/>
    <w:rsid w:val="001767A4"/>
    <w:rsid w:val="001768B3"/>
    <w:rsid w:val="00176FBE"/>
    <w:rsid w:val="00182122"/>
    <w:rsid w:val="001842B7"/>
    <w:rsid w:val="001867EA"/>
    <w:rsid w:val="00186ABF"/>
    <w:rsid w:val="00193967"/>
    <w:rsid w:val="00196BB5"/>
    <w:rsid w:val="001979C7"/>
    <w:rsid w:val="001A22C4"/>
    <w:rsid w:val="001A2FB4"/>
    <w:rsid w:val="001A30FC"/>
    <w:rsid w:val="001A3144"/>
    <w:rsid w:val="001A3488"/>
    <w:rsid w:val="001A3F41"/>
    <w:rsid w:val="001A621F"/>
    <w:rsid w:val="001A6F9A"/>
    <w:rsid w:val="001A75A4"/>
    <w:rsid w:val="001B01C8"/>
    <w:rsid w:val="001B02D8"/>
    <w:rsid w:val="001B205E"/>
    <w:rsid w:val="001B34B3"/>
    <w:rsid w:val="001B6109"/>
    <w:rsid w:val="001C01D6"/>
    <w:rsid w:val="001C0943"/>
    <w:rsid w:val="001C2BF7"/>
    <w:rsid w:val="001C47C5"/>
    <w:rsid w:val="001C578A"/>
    <w:rsid w:val="001C614F"/>
    <w:rsid w:val="001C69CA"/>
    <w:rsid w:val="001D166E"/>
    <w:rsid w:val="001D178A"/>
    <w:rsid w:val="001D295E"/>
    <w:rsid w:val="001D49B1"/>
    <w:rsid w:val="001D5700"/>
    <w:rsid w:val="001E2121"/>
    <w:rsid w:val="001E2E59"/>
    <w:rsid w:val="001E51B7"/>
    <w:rsid w:val="001E6AFE"/>
    <w:rsid w:val="001E75A3"/>
    <w:rsid w:val="001F017B"/>
    <w:rsid w:val="001F0D0E"/>
    <w:rsid w:val="001F1D65"/>
    <w:rsid w:val="001F24C1"/>
    <w:rsid w:val="001F5873"/>
    <w:rsid w:val="002031C8"/>
    <w:rsid w:val="00204A15"/>
    <w:rsid w:val="0020667F"/>
    <w:rsid w:val="002078EA"/>
    <w:rsid w:val="002102D4"/>
    <w:rsid w:val="00210684"/>
    <w:rsid w:val="00212221"/>
    <w:rsid w:val="00217829"/>
    <w:rsid w:val="002208DD"/>
    <w:rsid w:val="002221E8"/>
    <w:rsid w:val="0022222C"/>
    <w:rsid w:val="00222345"/>
    <w:rsid w:val="0022295F"/>
    <w:rsid w:val="002251CE"/>
    <w:rsid w:val="002254C7"/>
    <w:rsid w:val="00236289"/>
    <w:rsid w:val="00237DC6"/>
    <w:rsid w:val="00237E60"/>
    <w:rsid w:val="00240DD7"/>
    <w:rsid w:val="00241E85"/>
    <w:rsid w:val="00242083"/>
    <w:rsid w:val="00243B15"/>
    <w:rsid w:val="00246D6B"/>
    <w:rsid w:val="00250098"/>
    <w:rsid w:val="002516D0"/>
    <w:rsid w:val="00252135"/>
    <w:rsid w:val="00253E9D"/>
    <w:rsid w:val="00255C0A"/>
    <w:rsid w:val="00265B02"/>
    <w:rsid w:val="00266111"/>
    <w:rsid w:val="00267AF8"/>
    <w:rsid w:val="00270BEC"/>
    <w:rsid w:val="00273C4E"/>
    <w:rsid w:val="0027474A"/>
    <w:rsid w:val="00276EA0"/>
    <w:rsid w:val="00282F27"/>
    <w:rsid w:val="00283D08"/>
    <w:rsid w:val="00286788"/>
    <w:rsid w:val="00286CFC"/>
    <w:rsid w:val="00294C20"/>
    <w:rsid w:val="002A1C29"/>
    <w:rsid w:val="002A3EF0"/>
    <w:rsid w:val="002A59A6"/>
    <w:rsid w:val="002A6FA4"/>
    <w:rsid w:val="002B05F9"/>
    <w:rsid w:val="002B0FF0"/>
    <w:rsid w:val="002B7CB6"/>
    <w:rsid w:val="002C11C1"/>
    <w:rsid w:val="002C169E"/>
    <w:rsid w:val="002C415D"/>
    <w:rsid w:val="002C7F51"/>
    <w:rsid w:val="002D0D98"/>
    <w:rsid w:val="002D6A0E"/>
    <w:rsid w:val="002D70EA"/>
    <w:rsid w:val="002E085F"/>
    <w:rsid w:val="002E1491"/>
    <w:rsid w:val="002E2652"/>
    <w:rsid w:val="002E2A85"/>
    <w:rsid w:val="002E381E"/>
    <w:rsid w:val="002E5504"/>
    <w:rsid w:val="002E5F22"/>
    <w:rsid w:val="002F2A2C"/>
    <w:rsid w:val="002F5324"/>
    <w:rsid w:val="002F690B"/>
    <w:rsid w:val="00300B0F"/>
    <w:rsid w:val="00301A31"/>
    <w:rsid w:val="00304D17"/>
    <w:rsid w:val="003103C4"/>
    <w:rsid w:val="00313C4E"/>
    <w:rsid w:val="00313E9E"/>
    <w:rsid w:val="00314452"/>
    <w:rsid w:val="00314F14"/>
    <w:rsid w:val="00317BB6"/>
    <w:rsid w:val="0032034D"/>
    <w:rsid w:val="00322AA7"/>
    <w:rsid w:val="00324F85"/>
    <w:rsid w:val="00326534"/>
    <w:rsid w:val="00327218"/>
    <w:rsid w:val="00327B71"/>
    <w:rsid w:val="00330978"/>
    <w:rsid w:val="0033260F"/>
    <w:rsid w:val="00334468"/>
    <w:rsid w:val="00336D70"/>
    <w:rsid w:val="00337C9E"/>
    <w:rsid w:val="00337DFF"/>
    <w:rsid w:val="003403A7"/>
    <w:rsid w:val="00341291"/>
    <w:rsid w:val="003435A6"/>
    <w:rsid w:val="00344C49"/>
    <w:rsid w:val="00345B73"/>
    <w:rsid w:val="00346436"/>
    <w:rsid w:val="00350CA9"/>
    <w:rsid w:val="00354339"/>
    <w:rsid w:val="00360E5D"/>
    <w:rsid w:val="0036161F"/>
    <w:rsid w:val="0036215D"/>
    <w:rsid w:val="003634E6"/>
    <w:rsid w:val="003635D2"/>
    <w:rsid w:val="00364388"/>
    <w:rsid w:val="00372A50"/>
    <w:rsid w:val="003748AE"/>
    <w:rsid w:val="00375418"/>
    <w:rsid w:val="003757B6"/>
    <w:rsid w:val="00380FE2"/>
    <w:rsid w:val="003826CB"/>
    <w:rsid w:val="00384B05"/>
    <w:rsid w:val="00386E09"/>
    <w:rsid w:val="00390AE0"/>
    <w:rsid w:val="003934E6"/>
    <w:rsid w:val="00393CC0"/>
    <w:rsid w:val="00394F3B"/>
    <w:rsid w:val="00395B69"/>
    <w:rsid w:val="00396A8B"/>
    <w:rsid w:val="003A2CFD"/>
    <w:rsid w:val="003A6045"/>
    <w:rsid w:val="003A68E6"/>
    <w:rsid w:val="003A69A5"/>
    <w:rsid w:val="003A7AFD"/>
    <w:rsid w:val="003B0210"/>
    <w:rsid w:val="003B20F6"/>
    <w:rsid w:val="003B2C42"/>
    <w:rsid w:val="003B37DF"/>
    <w:rsid w:val="003B43E5"/>
    <w:rsid w:val="003B6B49"/>
    <w:rsid w:val="003B71D5"/>
    <w:rsid w:val="003C0404"/>
    <w:rsid w:val="003C072F"/>
    <w:rsid w:val="003C2464"/>
    <w:rsid w:val="003C33CB"/>
    <w:rsid w:val="003C3FB0"/>
    <w:rsid w:val="003C3FB6"/>
    <w:rsid w:val="003C4B48"/>
    <w:rsid w:val="003C5A8C"/>
    <w:rsid w:val="003D15CE"/>
    <w:rsid w:val="003D29B5"/>
    <w:rsid w:val="003D46DB"/>
    <w:rsid w:val="003D5598"/>
    <w:rsid w:val="003D72E0"/>
    <w:rsid w:val="003E00CD"/>
    <w:rsid w:val="003E21E0"/>
    <w:rsid w:val="003E2B06"/>
    <w:rsid w:val="003E4C4D"/>
    <w:rsid w:val="003E4CB0"/>
    <w:rsid w:val="003E4D12"/>
    <w:rsid w:val="003E4E1A"/>
    <w:rsid w:val="003E526C"/>
    <w:rsid w:val="003E66CD"/>
    <w:rsid w:val="003F04D0"/>
    <w:rsid w:val="003F0CBA"/>
    <w:rsid w:val="003F1073"/>
    <w:rsid w:val="003F19D8"/>
    <w:rsid w:val="003F1AF3"/>
    <w:rsid w:val="003F6DB7"/>
    <w:rsid w:val="003F7FD8"/>
    <w:rsid w:val="0040045F"/>
    <w:rsid w:val="00400BF1"/>
    <w:rsid w:val="00401E60"/>
    <w:rsid w:val="00404FF4"/>
    <w:rsid w:val="00406E38"/>
    <w:rsid w:val="0040701D"/>
    <w:rsid w:val="0041122A"/>
    <w:rsid w:val="00411DCD"/>
    <w:rsid w:val="004136F5"/>
    <w:rsid w:val="00415604"/>
    <w:rsid w:val="00417291"/>
    <w:rsid w:val="004173F6"/>
    <w:rsid w:val="00424994"/>
    <w:rsid w:val="004260D5"/>
    <w:rsid w:val="00426B6F"/>
    <w:rsid w:val="00426F07"/>
    <w:rsid w:val="00427E13"/>
    <w:rsid w:val="004337E4"/>
    <w:rsid w:val="0043463D"/>
    <w:rsid w:val="00434908"/>
    <w:rsid w:val="00437887"/>
    <w:rsid w:val="00442BDE"/>
    <w:rsid w:val="00444714"/>
    <w:rsid w:val="0044499E"/>
    <w:rsid w:val="00445D06"/>
    <w:rsid w:val="0045067C"/>
    <w:rsid w:val="00450DD9"/>
    <w:rsid w:val="00456055"/>
    <w:rsid w:val="0045645A"/>
    <w:rsid w:val="00456BDF"/>
    <w:rsid w:val="004618F7"/>
    <w:rsid w:val="00462F03"/>
    <w:rsid w:val="004648C7"/>
    <w:rsid w:val="004670D8"/>
    <w:rsid w:val="00470707"/>
    <w:rsid w:val="004717EF"/>
    <w:rsid w:val="00472A02"/>
    <w:rsid w:val="00473C51"/>
    <w:rsid w:val="00475B39"/>
    <w:rsid w:val="00475FD7"/>
    <w:rsid w:val="00476CC5"/>
    <w:rsid w:val="00482106"/>
    <w:rsid w:val="0048226C"/>
    <w:rsid w:val="0048331F"/>
    <w:rsid w:val="00484DC7"/>
    <w:rsid w:val="004850C5"/>
    <w:rsid w:val="00485B72"/>
    <w:rsid w:val="00490DBA"/>
    <w:rsid w:val="00491E38"/>
    <w:rsid w:val="00493CFE"/>
    <w:rsid w:val="004941CE"/>
    <w:rsid w:val="00495E3D"/>
    <w:rsid w:val="00496227"/>
    <w:rsid w:val="0049654B"/>
    <w:rsid w:val="00496B72"/>
    <w:rsid w:val="00497132"/>
    <w:rsid w:val="004A127D"/>
    <w:rsid w:val="004A23D5"/>
    <w:rsid w:val="004A2C65"/>
    <w:rsid w:val="004A4675"/>
    <w:rsid w:val="004A5C08"/>
    <w:rsid w:val="004A6DBE"/>
    <w:rsid w:val="004B0FFE"/>
    <w:rsid w:val="004B147E"/>
    <w:rsid w:val="004B548A"/>
    <w:rsid w:val="004C023E"/>
    <w:rsid w:val="004C1178"/>
    <w:rsid w:val="004C3CA7"/>
    <w:rsid w:val="004C3CD3"/>
    <w:rsid w:val="004C447E"/>
    <w:rsid w:val="004C45A2"/>
    <w:rsid w:val="004C6F88"/>
    <w:rsid w:val="004D1DE1"/>
    <w:rsid w:val="004D4593"/>
    <w:rsid w:val="004D59B7"/>
    <w:rsid w:val="004E1066"/>
    <w:rsid w:val="004E134E"/>
    <w:rsid w:val="004E3EA0"/>
    <w:rsid w:val="004E4227"/>
    <w:rsid w:val="004E680C"/>
    <w:rsid w:val="004E7898"/>
    <w:rsid w:val="004F2099"/>
    <w:rsid w:val="004F25E3"/>
    <w:rsid w:val="004F2CD6"/>
    <w:rsid w:val="004F2EA9"/>
    <w:rsid w:val="004F72E5"/>
    <w:rsid w:val="00501395"/>
    <w:rsid w:val="0050275C"/>
    <w:rsid w:val="00503123"/>
    <w:rsid w:val="0050317A"/>
    <w:rsid w:val="00504982"/>
    <w:rsid w:val="00506F63"/>
    <w:rsid w:val="00507805"/>
    <w:rsid w:val="00512791"/>
    <w:rsid w:val="005134CB"/>
    <w:rsid w:val="00513E9F"/>
    <w:rsid w:val="005143D5"/>
    <w:rsid w:val="00514D8F"/>
    <w:rsid w:val="00515D68"/>
    <w:rsid w:val="00523084"/>
    <w:rsid w:val="00526C09"/>
    <w:rsid w:val="00530539"/>
    <w:rsid w:val="0053098C"/>
    <w:rsid w:val="00532E2C"/>
    <w:rsid w:val="005337B8"/>
    <w:rsid w:val="00533957"/>
    <w:rsid w:val="0053587E"/>
    <w:rsid w:val="00537447"/>
    <w:rsid w:val="00544377"/>
    <w:rsid w:val="00544FDF"/>
    <w:rsid w:val="00546085"/>
    <w:rsid w:val="0054693F"/>
    <w:rsid w:val="005502D8"/>
    <w:rsid w:val="005516FD"/>
    <w:rsid w:val="00554E90"/>
    <w:rsid w:val="00556679"/>
    <w:rsid w:val="00561143"/>
    <w:rsid w:val="0056697A"/>
    <w:rsid w:val="005713DA"/>
    <w:rsid w:val="005729C2"/>
    <w:rsid w:val="00575DD5"/>
    <w:rsid w:val="00581746"/>
    <w:rsid w:val="00582249"/>
    <w:rsid w:val="00585893"/>
    <w:rsid w:val="00586570"/>
    <w:rsid w:val="0058677E"/>
    <w:rsid w:val="00587AA9"/>
    <w:rsid w:val="00587BF7"/>
    <w:rsid w:val="00592B7E"/>
    <w:rsid w:val="00592CA1"/>
    <w:rsid w:val="00597735"/>
    <w:rsid w:val="005A02F8"/>
    <w:rsid w:val="005A301A"/>
    <w:rsid w:val="005A5F84"/>
    <w:rsid w:val="005B3E9B"/>
    <w:rsid w:val="005B41F4"/>
    <w:rsid w:val="005B4F01"/>
    <w:rsid w:val="005B51D2"/>
    <w:rsid w:val="005C0401"/>
    <w:rsid w:val="005C1565"/>
    <w:rsid w:val="005C2868"/>
    <w:rsid w:val="005C2A1E"/>
    <w:rsid w:val="005C42B6"/>
    <w:rsid w:val="005C5BD1"/>
    <w:rsid w:val="005C5E94"/>
    <w:rsid w:val="005C6405"/>
    <w:rsid w:val="005C6AE6"/>
    <w:rsid w:val="005C70CB"/>
    <w:rsid w:val="005D3E2D"/>
    <w:rsid w:val="005D4DCD"/>
    <w:rsid w:val="005D5CE9"/>
    <w:rsid w:val="005D6A95"/>
    <w:rsid w:val="005D75D3"/>
    <w:rsid w:val="005E2A5D"/>
    <w:rsid w:val="005E2EEB"/>
    <w:rsid w:val="005E596D"/>
    <w:rsid w:val="005E6065"/>
    <w:rsid w:val="005E686D"/>
    <w:rsid w:val="005E720E"/>
    <w:rsid w:val="005E7297"/>
    <w:rsid w:val="005F4F7B"/>
    <w:rsid w:val="005F50B5"/>
    <w:rsid w:val="00601893"/>
    <w:rsid w:val="00601A59"/>
    <w:rsid w:val="00601FB3"/>
    <w:rsid w:val="006030B8"/>
    <w:rsid w:val="006050F2"/>
    <w:rsid w:val="006079C5"/>
    <w:rsid w:val="00611D9E"/>
    <w:rsid w:val="00614724"/>
    <w:rsid w:val="00621947"/>
    <w:rsid w:val="00622014"/>
    <w:rsid w:val="00622602"/>
    <w:rsid w:val="0062396E"/>
    <w:rsid w:val="006253AF"/>
    <w:rsid w:val="00625B65"/>
    <w:rsid w:val="00625D59"/>
    <w:rsid w:val="006260CE"/>
    <w:rsid w:val="0062768B"/>
    <w:rsid w:val="00627956"/>
    <w:rsid w:val="006327EF"/>
    <w:rsid w:val="00632FFE"/>
    <w:rsid w:val="00633571"/>
    <w:rsid w:val="00633BE4"/>
    <w:rsid w:val="006366CD"/>
    <w:rsid w:val="00636786"/>
    <w:rsid w:val="006369D8"/>
    <w:rsid w:val="0064274D"/>
    <w:rsid w:val="00643BFC"/>
    <w:rsid w:val="006449AD"/>
    <w:rsid w:val="00645036"/>
    <w:rsid w:val="00645AC2"/>
    <w:rsid w:val="0064668C"/>
    <w:rsid w:val="00650CD5"/>
    <w:rsid w:val="006510AB"/>
    <w:rsid w:val="006541C0"/>
    <w:rsid w:val="006561CE"/>
    <w:rsid w:val="006579E8"/>
    <w:rsid w:val="0066041E"/>
    <w:rsid w:val="00660DF7"/>
    <w:rsid w:val="006614AC"/>
    <w:rsid w:val="00664822"/>
    <w:rsid w:val="0067357B"/>
    <w:rsid w:val="00675941"/>
    <w:rsid w:val="00676D46"/>
    <w:rsid w:val="0067706B"/>
    <w:rsid w:val="0068591D"/>
    <w:rsid w:val="0068686A"/>
    <w:rsid w:val="0069030C"/>
    <w:rsid w:val="00690F06"/>
    <w:rsid w:val="00691EFB"/>
    <w:rsid w:val="00691F9A"/>
    <w:rsid w:val="006A0721"/>
    <w:rsid w:val="006A0AAB"/>
    <w:rsid w:val="006A16B6"/>
    <w:rsid w:val="006A18CA"/>
    <w:rsid w:val="006A19AA"/>
    <w:rsid w:val="006A4A93"/>
    <w:rsid w:val="006A5820"/>
    <w:rsid w:val="006A6BE3"/>
    <w:rsid w:val="006A763F"/>
    <w:rsid w:val="006B271D"/>
    <w:rsid w:val="006B2AB8"/>
    <w:rsid w:val="006B4675"/>
    <w:rsid w:val="006B66C7"/>
    <w:rsid w:val="006B73D7"/>
    <w:rsid w:val="006B7B58"/>
    <w:rsid w:val="006C045D"/>
    <w:rsid w:val="006C346F"/>
    <w:rsid w:val="006C42FA"/>
    <w:rsid w:val="006C5102"/>
    <w:rsid w:val="006C5CFE"/>
    <w:rsid w:val="006C7CA3"/>
    <w:rsid w:val="006D26E3"/>
    <w:rsid w:val="006D2774"/>
    <w:rsid w:val="006D3B4F"/>
    <w:rsid w:val="006D4565"/>
    <w:rsid w:val="006D4D49"/>
    <w:rsid w:val="006D65C5"/>
    <w:rsid w:val="006E2D66"/>
    <w:rsid w:val="006E6917"/>
    <w:rsid w:val="006E7BF9"/>
    <w:rsid w:val="006F001E"/>
    <w:rsid w:val="006F1CD1"/>
    <w:rsid w:val="006F22BF"/>
    <w:rsid w:val="006F53DE"/>
    <w:rsid w:val="006F597A"/>
    <w:rsid w:val="006F5F2F"/>
    <w:rsid w:val="006F709B"/>
    <w:rsid w:val="00700963"/>
    <w:rsid w:val="0070097A"/>
    <w:rsid w:val="0070155B"/>
    <w:rsid w:val="00701B50"/>
    <w:rsid w:val="00701C78"/>
    <w:rsid w:val="007020B7"/>
    <w:rsid w:val="007021C5"/>
    <w:rsid w:val="00710BCC"/>
    <w:rsid w:val="0071105B"/>
    <w:rsid w:val="00711261"/>
    <w:rsid w:val="007127BB"/>
    <w:rsid w:val="007137B0"/>
    <w:rsid w:val="00717101"/>
    <w:rsid w:val="0072217F"/>
    <w:rsid w:val="0072608A"/>
    <w:rsid w:val="00726382"/>
    <w:rsid w:val="0072682A"/>
    <w:rsid w:val="00726B63"/>
    <w:rsid w:val="007270E9"/>
    <w:rsid w:val="0072733D"/>
    <w:rsid w:val="00727484"/>
    <w:rsid w:val="00731279"/>
    <w:rsid w:val="00731BE8"/>
    <w:rsid w:val="00731C2E"/>
    <w:rsid w:val="007370F4"/>
    <w:rsid w:val="00741C56"/>
    <w:rsid w:val="00742D78"/>
    <w:rsid w:val="00747C12"/>
    <w:rsid w:val="00751CE2"/>
    <w:rsid w:val="007526C9"/>
    <w:rsid w:val="0075310F"/>
    <w:rsid w:val="007576A7"/>
    <w:rsid w:val="007609C0"/>
    <w:rsid w:val="0076404F"/>
    <w:rsid w:val="00765B78"/>
    <w:rsid w:val="00766258"/>
    <w:rsid w:val="00771DFA"/>
    <w:rsid w:val="00772049"/>
    <w:rsid w:val="007753A9"/>
    <w:rsid w:val="007826D6"/>
    <w:rsid w:val="00783C36"/>
    <w:rsid w:val="00784AE9"/>
    <w:rsid w:val="00786778"/>
    <w:rsid w:val="0078724D"/>
    <w:rsid w:val="00787B1C"/>
    <w:rsid w:val="00792472"/>
    <w:rsid w:val="00792AFA"/>
    <w:rsid w:val="007A1E71"/>
    <w:rsid w:val="007A22D8"/>
    <w:rsid w:val="007A27E0"/>
    <w:rsid w:val="007A7800"/>
    <w:rsid w:val="007B0926"/>
    <w:rsid w:val="007B3624"/>
    <w:rsid w:val="007B3809"/>
    <w:rsid w:val="007B5C73"/>
    <w:rsid w:val="007C089B"/>
    <w:rsid w:val="007C406B"/>
    <w:rsid w:val="007C6C43"/>
    <w:rsid w:val="007D06A1"/>
    <w:rsid w:val="007D2C14"/>
    <w:rsid w:val="007D31BC"/>
    <w:rsid w:val="007D32FC"/>
    <w:rsid w:val="007D35F0"/>
    <w:rsid w:val="007D5B55"/>
    <w:rsid w:val="007E69B8"/>
    <w:rsid w:val="007E6C13"/>
    <w:rsid w:val="007F0A31"/>
    <w:rsid w:val="007F4AF6"/>
    <w:rsid w:val="00800A61"/>
    <w:rsid w:val="00803D74"/>
    <w:rsid w:val="00804674"/>
    <w:rsid w:val="00811010"/>
    <w:rsid w:val="0081202B"/>
    <w:rsid w:val="00812A72"/>
    <w:rsid w:val="00813C22"/>
    <w:rsid w:val="00815739"/>
    <w:rsid w:val="0081640D"/>
    <w:rsid w:val="008178DF"/>
    <w:rsid w:val="008226FF"/>
    <w:rsid w:val="00823BB0"/>
    <w:rsid w:val="00824289"/>
    <w:rsid w:val="008264FF"/>
    <w:rsid w:val="00826B26"/>
    <w:rsid w:val="00827111"/>
    <w:rsid w:val="00827512"/>
    <w:rsid w:val="008313BF"/>
    <w:rsid w:val="00831E56"/>
    <w:rsid w:val="0083416C"/>
    <w:rsid w:val="00841A21"/>
    <w:rsid w:val="008432C7"/>
    <w:rsid w:val="008451A5"/>
    <w:rsid w:val="00845CB1"/>
    <w:rsid w:val="0085056B"/>
    <w:rsid w:val="0085157A"/>
    <w:rsid w:val="00855011"/>
    <w:rsid w:val="00855F2D"/>
    <w:rsid w:val="00856BF9"/>
    <w:rsid w:val="00860EE4"/>
    <w:rsid w:val="0086194B"/>
    <w:rsid w:val="00862111"/>
    <w:rsid w:val="0086634B"/>
    <w:rsid w:val="0087056E"/>
    <w:rsid w:val="008717F6"/>
    <w:rsid w:val="008720A2"/>
    <w:rsid w:val="0087235F"/>
    <w:rsid w:val="00872DD3"/>
    <w:rsid w:val="00872E3E"/>
    <w:rsid w:val="00875CD3"/>
    <w:rsid w:val="00876196"/>
    <w:rsid w:val="00877BC5"/>
    <w:rsid w:val="00881C05"/>
    <w:rsid w:val="00882BFC"/>
    <w:rsid w:val="008834D7"/>
    <w:rsid w:val="0088373B"/>
    <w:rsid w:val="008850A8"/>
    <w:rsid w:val="00886356"/>
    <w:rsid w:val="008907CB"/>
    <w:rsid w:val="00890989"/>
    <w:rsid w:val="00890FB1"/>
    <w:rsid w:val="008919FB"/>
    <w:rsid w:val="008927AC"/>
    <w:rsid w:val="0089283D"/>
    <w:rsid w:val="00894BCE"/>
    <w:rsid w:val="00895391"/>
    <w:rsid w:val="00896AD4"/>
    <w:rsid w:val="00897898"/>
    <w:rsid w:val="008A0A72"/>
    <w:rsid w:val="008A0EFF"/>
    <w:rsid w:val="008A4A4A"/>
    <w:rsid w:val="008A5AE1"/>
    <w:rsid w:val="008A6BBF"/>
    <w:rsid w:val="008B1B4C"/>
    <w:rsid w:val="008B1CF0"/>
    <w:rsid w:val="008B1D4C"/>
    <w:rsid w:val="008B2086"/>
    <w:rsid w:val="008B2966"/>
    <w:rsid w:val="008B438B"/>
    <w:rsid w:val="008B564A"/>
    <w:rsid w:val="008B57EB"/>
    <w:rsid w:val="008B5E51"/>
    <w:rsid w:val="008C0696"/>
    <w:rsid w:val="008C0ED9"/>
    <w:rsid w:val="008C1207"/>
    <w:rsid w:val="008C24DD"/>
    <w:rsid w:val="008C585E"/>
    <w:rsid w:val="008C6952"/>
    <w:rsid w:val="008C6FE4"/>
    <w:rsid w:val="008D0EDC"/>
    <w:rsid w:val="008D1363"/>
    <w:rsid w:val="008D1EEC"/>
    <w:rsid w:val="008D2763"/>
    <w:rsid w:val="008D325F"/>
    <w:rsid w:val="008D3346"/>
    <w:rsid w:val="008D3558"/>
    <w:rsid w:val="008D5ED8"/>
    <w:rsid w:val="008D7404"/>
    <w:rsid w:val="008E10A7"/>
    <w:rsid w:val="008E1BBA"/>
    <w:rsid w:val="008E362B"/>
    <w:rsid w:val="008E3F01"/>
    <w:rsid w:val="008F3B3D"/>
    <w:rsid w:val="008F439F"/>
    <w:rsid w:val="008F6687"/>
    <w:rsid w:val="008F75AF"/>
    <w:rsid w:val="0090197A"/>
    <w:rsid w:val="00901AC0"/>
    <w:rsid w:val="009037B9"/>
    <w:rsid w:val="0090474C"/>
    <w:rsid w:val="0090714B"/>
    <w:rsid w:val="009107E2"/>
    <w:rsid w:val="009111D6"/>
    <w:rsid w:val="00911BBC"/>
    <w:rsid w:val="00911DA1"/>
    <w:rsid w:val="00912A2A"/>
    <w:rsid w:val="0091407C"/>
    <w:rsid w:val="00915EBA"/>
    <w:rsid w:val="0091695F"/>
    <w:rsid w:val="00917EB7"/>
    <w:rsid w:val="00923BC4"/>
    <w:rsid w:val="00924336"/>
    <w:rsid w:val="00932FA6"/>
    <w:rsid w:val="009340D6"/>
    <w:rsid w:val="00934307"/>
    <w:rsid w:val="00937E86"/>
    <w:rsid w:val="00941C74"/>
    <w:rsid w:val="00946605"/>
    <w:rsid w:val="00951563"/>
    <w:rsid w:val="00954EFD"/>
    <w:rsid w:val="00954F5F"/>
    <w:rsid w:val="00955E81"/>
    <w:rsid w:val="009569B2"/>
    <w:rsid w:val="009617C1"/>
    <w:rsid w:val="00961B4A"/>
    <w:rsid w:val="00966DD4"/>
    <w:rsid w:val="00966FFE"/>
    <w:rsid w:val="0097165F"/>
    <w:rsid w:val="0097272F"/>
    <w:rsid w:val="0097284E"/>
    <w:rsid w:val="009736E2"/>
    <w:rsid w:val="0097578B"/>
    <w:rsid w:val="009761B8"/>
    <w:rsid w:val="00980E56"/>
    <w:rsid w:val="00981077"/>
    <w:rsid w:val="00981BBF"/>
    <w:rsid w:val="009849E1"/>
    <w:rsid w:val="0098555C"/>
    <w:rsid w:val="00985A1E"/>
    <w:rsid w:val="009953E5"/>
    <w:rsid w:val="009960CA"/>
    <w:rsid w:val="009A015B"/>
    <w:rsid w:val="009A4AB1"/>
    <w:rsid w:val="009A4F67"/>
    <w:rsid w:val="009A7283"/>
    <w:rsid w:val="009B03C8"/>
    <w:rsid w:val="009B24C2"/>
    <w:rsid w:val="009B3260"/>
    <w:rsid w:val="009B3545"/>
    <w:rsid w:val="009B4383"/>
    <w:rsid w:val="009B4D96"/>
    <w:rsid w:val="009B5592"/>
    <w:rsid w:val="009B5D3A"/>
    <w:rsid w:val="009C25E1"/>
    <w:rsid w:val="009C4322"/>
    <w:rsid w:val="009C4E4B"/>
    <w:rsid w:val="009C5177"/>
    <w:rsid w:val="009C692B"/>
    <w:rsid w:val="009C71FC"/>
    <w:rsid w:val="009C72C8"/>
    <w:rsid w:val="009C7470"/>
    <w:rsid w:val="009C7F3B"/>
    <w:rsid w:val="009D3AFE"/>
    <w:rsid w:val="009D531B"/>
    <w:rsid w:val="009E0D23"/>
    <w:rsid w:val="009E15D7"/>
    <w:rsid w:val="009E302E"/>
    <w:rsid w:val="009E3780"/>
    <w:rsid w:val="009E5CF3"/>
    <w:rsid w:val="009E648B"/>
    <w:rsid w:val="009F04A4"/>
    <w:rsid w:val="009F079F"/>
    <w:rsid w:val="009F0861"/>
    <w:rsid w:val="009F2C78"/>
    <w:rsid w:val="009F3577"/>
    <w:rsid w:val="009F7B90"/>
    <w:rsid w:val="00A0425B"/>
    <w:rsid w:val="00A05AB9"/>
    <w:rsid w:val="00A06F23"/>
    <w:rsid w:val="00A1061F"/>
    <w:rsid w:val="00A13C3F"/>
    <w:rsid w:val="00A141FB"/>
    <w:rsid w:val="00A14CC6"/>
    <w:rsid w:val="00A152DD"/>
    <w:rsid w:val="00A1798E"/>
    <w:rsid w:val="00A17EDD"/>
    <w:rsid w:val="00A17EEC"/>
    <w:rsid w:val="00A20B85"/>
    <w:rsid w:val="00A20DC0"/>
    <w:rsid w:val="00A20F4E"/>
    <w:rsid w:val="00A2150E"/>
    <w:rsid w:val="00A21E6B"/>
    <w:rsid w:val="00A22293"/>
    <w:rsid w:val="00A225FA"/>
    <w:rsid w:val="00A23408"/>
    <w:rsid w:val="00A24160"/>
    <w:rsid w:val="00A3097B"/>
    <w:rsid w:val="00A3379E"/>
    <w:rsid w:val="00A36FC2"/>
    <w:rsid w:val="00A40317"/>
    <w:rsid w:val="00A40807"/>
    <w:rsid w:val="00A40F2D"/>
    <w:rsid w:val="00A43A2C"/>
    <w:rsid w:val="00A4514D"/>
    <w:rsid w:val="00A45C32"/>
    <w:rsid w:val="00A5085C"/>
    <w:rsid w:val="00A532DC"/>
    <w:rsid w:val="00A54657"/>
    <w:rsid w:val="00A571B9"/>
    <w:rsid w:val="00A6624F"/>
    <w:rsid w:val="00A66460"/>
    <w:rsid w:val="00A66B41"/>
    <w:rsid w:val="00A726A3"/>
    <w:rsid w:val="00A7285B"/>
    <w:rsid w:val="00A73232"/>
    <w:rsid w:val="00A74ACF"/>
    <w:rsid w:val="00A75DA8"/>
    <w:rsid w:val="00A75DA9"/>
    <w:rsid w:val="00A80356"/>
    <w:rsid w:val="00A80CCB"/>
    <w:rsid w:val="00A80EEC"/>
    <w:rsid w:val="00A81F57"/>
    <w:rsid w:val="00A831F5"/>
    <w:rsid w:val="00A8343D"/>
    <w:rsid w:val="00A83DCC"/>
    <w:rsid w:val="00A875A9"/>
    <w:rsid w:val="00A8785D"/>
    <w:rsid w:val="00A903E9"/>
    <w:rsid w:val="00A91637"/>
    <w:rsid w:val="00A92204"/>
    <w:rsid w:val="00A928C2"/>
    <w:rsid w:val="00A92AA9"/>
    <w:rsid w:val="00A936FD"/>
    <w:rsid w:val="00A95EBB"/>
    <w:rsid w:val="00AA080F"/>
    <w:rsid w:val="00AA0FAE"/>
    <w:rsid w:val="00AA1653"/>
    <w:rsid w:val="00AA2979"/>
    <w:rsid w:val="00AA3C93"/>
    <w:rsid w:val="00AA6034"/>
    <w:rsid w:val="00AB435C"/>
    <w:rsid w:val="00AB4987"/>
    <w:rsid w:val="00AB4C07"/>
    <w:rsid w:val="00AB7035"/>
    <w:rsid w:val="00AB7567"/>
    <w:rsid w:val="00AC20A7"/>
    <w:rsid w:val="00AC3695"/>
    <w:rsid w:val="00AC3915"/>
    <w:rsid w:val="00AC46F3"/>
    <w:rsid w:val="00AC7868"/>
    <w:rsid w:val="00AD06CB"/>
    <w:rsid w:val="00AD16AF"/>
    <w:rsid w:val="00AD1DC3"/>
    <w:rsid w:val="00AD6F5D"/>
    <w:rsid w:val="00AD7420"/>
    <w:rsid w:val="00AE1383"/>
    <w:rsid w:val="00AE1F06"/>
    <w:rsid w:val="00AE2E17"/>
    <w:rsid w:val="00AE48A7"/>
    <w:rsid w:val="00AF1027"/>
    <w:rsid w:val="00AF10E1"/>
    <w:rsid w:val="00AF1A90"/>
    <w:rsid w:val="00AF6AA8"/>
    <w:rsid w:val="00AF739D"/>
    <w:rsid w:val="00B0051C"/>
    <w:rsid w:val="00B02445"/>
    <w:rsid w:val="00B062F4"/>
    <w:rsid w:val="00B07198"/>
    <w:rsid w:val="00B115EE"/>
    <w:rsid w:val="00B134F6"/>
    <w:rsid w:val="00B145D6"/>
    <w:rsid w:val="00B15393"/>
    <w:rsid w:val="00B21B02"/>
    <w:rsid w:val="00B2262E"/>
    <w:rsid w:val="00B2377E"/>
    <w:rsid w:val="00B247EF"/>
    <w:rsid w:val="00B254CB"/>
    <w:rsid w:val="00B256DD"/>
    <w:rsid w:val="00B26D3E"/>
    <w:rsid w:val="00B27D3C"/>
    <w:rsid w:val="00B30AC4"/>
    <w:rsid w:val="00B3157B"/>
    <w:rsid w:val="00B31DBA"/>
    <w:rsid w:val="00B326BB"/>
    <w:rsid w:val="00B33207"/>
    <w:rsid w:val="00B33F8D"/>
    <w:rsid w:val="00B3453A"/>
    <w:rsid w:val="00B3473C"/>
    <w:rsid w:val="00B34BF7"/>
    <w:rsid w:val="00B34D45"/>
    <w:rsid w:val="00B35B02"/>
    <w:rsid w:val="00B37A5A"/>
    <w:rsid w:val="00B4100E"/>
    <w:rsid w:val="00B41422"/>
    <w:rsid w:val="00B418F4"/>
    <w:rsid w:val="00B43D7C"/>
    <w:rsid w:val="00B45166"/>
    <w:rsid w:val="00B46EC6"/>
    <w:rsid w:val="00B54691"/>
    <w:rsid w:val="00B56665"/>
    <w:rsid w:val="00B616D7"/>
    <w:rsid w:val="00B64079"/>
    <w:rsid w:val="00B6671F"/>
    <w:rsid w:val="00B66AE7"/>
    <w:rsid w:val="00B66CBE"/>
    <w:rsid w:val="00B705FF"/>
    <w:rsid w:val="00B70D5E"/>
    <w:rsid w:val="00B74F86"/>
    <w:rsid w:val="00B80813"/>
    <w:rsid w:val="00B847C5"/>
    <w:rsid w:val="00B85B69"/>
    <w:rsid w:val="00B86616"/>
    <w:rsid w:val="00B867B6"/>
    <w:rsid w:val="00B87C5A"/>
    <w:rsid w:val="00B90551"/>
    <w:rsid w:val="00B91C67"/>
    <w:rsid w:val="00B920DB"/>
    <w:rsid w:val="00BA212B"/>
    <w:rsid w:val="00BA7816"/>
    <w:rsid w:val="00BB0C9C"/>
    <w:rsid w:val="00BB2338"/>
    <w:rsid w:val="00BB3609"/>
    <w:rsid w:val="00BB67BC"/>
    <w:rsid w:val="00BB7DCD"/>
    <w:rsid w:val="00BC2701"/>
    <w:rsid w:val="00BD0CB5"/>
    <w:rsid w:val="00BD1DE1"/>
    <w:rsid w:val="00BD2136"/>
    <w:rsid w:val="00BD24DA"/>
    <w:rsid w:val="00BD29C9"/>
    <w:rsid w:val="00BD2CA2"/>
    <w:rsid w:val="00BD415F"/>
    <w:rsid w:val="00BD4E54"/>
    <w:rsid w:val="00BD4ECA"/>
    <w:rsid w:val="00BD5081"/>
    <w:rsid w:val="00BD5B6D"/>
    <w:rsid w:val="00BD6066"/>
    <w:rsid w:val="00BD7211"/>
    <w:rsid w:val="00BD7769"/>
    <w:rsid w:val="00BE225C"/>
    <w:rsid w:val="00BE3370"/>
    <w:rsid w:val="00BF1276"/>
    <w:rsid w:val="00BF2CF5"/>
    <w:rsid w:val="00BF3703"/>
    <w:rsid w:val="00BF4D90"/>
    <w:rsid w:val="00BF53E7"/>
    <w:rsid w:val="00BF5734"/>
    <w:rsid w:val="00BF6FB8"/>
    <w:rsid w:val="00BF70A2"/>
    <w:rsid w:val="00BF78BE"/>
    <w:rsid w:val="00C00459"/>
    <w:rsid w:val="00C00E5B"/>
    <w:rsid w:val="00C014D1"/>
    <w:rsid w:val="00C02FB2"/>
    <w:rsid w:val="00C04C40"/>
    <w:rsid w:val="00C07C90"/>
    <w:rsid w:val="00C10075"/>
    <w:rsid w:val="00C10A17"/>
    <w:rsid w:val="00C10D6A"/>
    <w:rsid w:val="00C14AB8"/>
    <w:rsid w:val="00C2002B"/>
    <w:rsid w:val="00C214F9"/>
    <w:rsid w:val="00C21E04"/>
    <w:rsid w:val="00C2271E"/>
    <w:rsid w:val="00C250F2"/>
    <w:rsid w:val="00C257E9"/>
    <w:rsid w:val="00C257EF"/>
    <w:rsid w:val="00C25DFD"/>
    <w:rsid w:val="00C270B1"/>
    <w:rsid w:val="00C31E40"/>
    <w:rsid w:val="00C3461F"/>
    <w:rsid w:val="00C34887"/>
    <w:rsid w:val="00C37054"/>
    <w:rsid w:val="00C37A44"/>
    <w:rsid w:val="00C40739"/>
    <w:rsid w:val="00C41D31"/>
    <w:rsid w:val="00C42543"/>
    <w:rsid w:val="00C4386D"/>
    <w:rsid w:val="00C44231"/>
    <w:rsid w:val="00C44449"/>
    <w:rsid w:val="00C46241"/>
    <w:rsid w:val="00C46BFF"/>
    <w:rsid w:val="00C46ECD"/>
    <w:rsid w:val="00C47CA9"/>
    <w:rsid w:val="00C509E9"/>
    <w:rsid w:val="00C5430C"/>
    <w:rsid w:val="00C54DFB"/>
    <w:rsid w:val="00C57BCD"/>
    <w:rsid w:val="00C60ADF"/>
    <w:rsid w:val="00C62F7A"/>
    <w:rsid w:val="00C65527"/>
    <w:rsid w:val="00C72545"/>
    <w:rsid w:val="00C75516"/>
    <w:rsid w:val="00C76B42"/>
    <w:rsid w:val="00C80EE2"/>
    <w:rsid w:val="00C828FE"/>
    <w:rsid w:val="00C82CF3"/>
    <w:rsid w:val="00C83B58"/>
    <w:rsid w:val="00C8455E"/>
    <w:rsid w:val="00C84DDF"/>
    <w:rsid w:val="00C86B7F"/>
    <w:rsid w:val="00C90EA0"/>
    <w:rsid w:val="00C9211D"/>
    <w:rsid w:val="00C94ACF"/>
    <w:rsid w:val="00C96442"/>
    <w:rsid w:val="00C976E2"/>
    <w:rsid w:val="00CA13DC"/>
    <w:rsid w:val="00CA28E4"/>
    <w:rsid w:val="00CA6353"/>
    <w:rsid w:val="00CA7FFE"/>
    <w:rsid w:val="00CB28FC"/>
    <w:rsid w:val="00CB5C9D"/>
    <w:rsid w:val="00CC08E7"/>
    <w:rsid w:val="00CC16C1"/>
    <w:rsid w:val="00CC1957"/>
    <w:rsid w:val="00CC208A"/>
    <w:rsid w:val="00CC305C"/>
    <w:rsid w:val="00CC79F1"/>
    <w:rsid w:val="00CC7D2C"/>
    <w:rsid w:val="00CD15DB"/>
    <w:rsid w:val="00CD2737"/>
    <w:rsid w:val="00CD3DE1"/>
    <w:rsid w:val="00CD7C7D"/>
    <w:rsid w:val="00CE14FE"/>
    <w:rsid w:val="00CE1AE8"/>
    <w:rsid w:val="00CE2200"/>
    <w:rsid w:val="00CE3D23"/>
    <w:rsid w:val="00CE5971"/>
    <w:rsid w:val="00CE75A6"/>
    <w:rsid w:val="00CE794E"/>
    <w:rsid w:val="00CF09E6"/>
    <w:rsid w:val="00CF1E27"/>
    <w:rsid w:val="00CF20C5"/>
    <w:rsid w:val="00CF5AE6"/>
    <w:rsid w:val="00CF6ABB"/>
    <w:rsid w:val="00CF6FEA"/>
    <w:rsid w:val="00CF7013"/>
    <w:rsid w:val="00CF704B"/>
    <w:rsid w:val="00CF758F"/>
    <w:rsid w:val="00D01C18"/>
    <w:rsid w:val="00D01CFE"/>
    <w:rsid w:val="00D059C0"/>
    <w:rsid w:val="00D05F65"/>
    <w:rsid w:val="00D06032"/>
    <w:rsid w:val="00D06562"/>
    <w:rsid w:val="00D1135F"/>
    <w:rsid w:val="00D12CAA"/>
    <w:rsid w:val="00D143ED"/>
    <w:rsid w:val="00D14920"/>
    <w:rsid w:val="00D17203"/>
    <w:rsid w:val="00D17CD8"/>
    <w:rsid w:val="00D20CF4"/>
    <w:rsid w:val="00D20EE1"/>
    <w:rsid w:val="00D24B4A"/>
    <w:rsid w:val="00D25BBC"/>
    <w:rsid w:val="00D26079"/>
    <w:rsid w:val="00D2630C"/>
    <w:rsid w:val="00D30512"/>
    <w:rsid w:val="00D318BE"/>
    <w:rsid w:val="00D324CF"/>
    <w:rsid w:val="00D34110"/>
    <w:rsid w:val="00D348B3"/>
    <w:rsid w:val="00D34AFE"/>
    <w:rsid w:val="00D359C6"/>
    <w:rsid w:val="00D37227"/>
    <w:rsid w:val="00D4008C"/>
    <w:rsid w:val="00D40B63"/>
    <w:rsid w:val="00D42A7E"/>
    <w:rsid w:val="00D43F4D"/>
    <w:rsid w:val="00D46211"/>
    <w:rsid w:val="00D4752F"/>
    <w:rsid w:val="00D479A8"/>
    <w:rsid w:val="00D47D36"/>
    <w:rsid w:val="00D51926"/>
    <w:rsid w:val="00D51936"/>
    <w:rsid w:val="00D5475B"/>
    <w:rsid w:val="00D60A15"/>
    <w:rsid w:val="00D6134A"/>
    <w:rsid w:val="00D63F0D"/>
    <w:rsid w:val="00D6459B"/>
    <w:rsid w:val="00D64C2D"/>
    <w:rsid w:val="00D67D7B"/>
    <w:rsid w:val="00D67D93"/>
    <w:rsid w:val="00D73119"/>
    <w:rsid w:val="00D77D40"/>
    <w:rsid w:val="00D81F6E"/>
    <w:rsid w:val="00D852D9"/>
    <w:rsid w:val="00D85B42"/>
    <w:rsid w:val="00D85BAA"/>
    <w:rsid w:val="00D86E09"/>
    <w:rsid w:val="00D91A35"/>
    <w:rsid w:val="00D92F9D"/>
    <w:rsid w:val="00D97C96"/>
    <w:rsid w:val="00DA4F9A"/>
    <w:rsid w:val="00DB1630"/>
    <w:rsid w:val="00DB2536"/>
    <w:rsid w:val="00DB4BEC"/>
    <w:rsid w:val="00DB5526"/>
    <w:rsid w:val="00DB58D6"/>
    <w:rsid w:val="00DB5B1B"/>
    <w:rsid w:val="00DB7A2D"/>
    <w:rsid w:val="00DC1130"/>
    <w:rsid w:val="00DC32CC"/>
    <w:rsid w:val="00DC42E2"/>
    <w:rsid w:val="00DC6DEB"/>
    <w:rsid w:val="00DD4962"/>
    <w:rsid w:val="00DE2785"/>
    <w:rsid w:val="00DE41B5"/>
    <w:rsid w:val="00DE4440"/>
    <w:rsid w:val="00DE5053"/>
    <w:rsid w:val="00DE610F"/>
    <w:rsid w:val="00DE76C3"/>
    <w:rsid w:val="00DE7DA5"/>
    <w:rsid w:val="00DF332C"/>
    <w:rsid w:val="00DF52D7"/>
    <w:rsid w:val="00DF53FB"/>
    <w:rsid w:val="00DF5DFA"/>
    <w:rsid w:val="00E007B8"/>
    <w:rsid w:val="00E05139"/>
    <w:rsid w:val="00E05C89"/>
    <w:rsid w:val="00E05E75"/>
    <w:rsid w:val="00E06A3D"/>
    <w:rsid w:val="00E073DA"/>
    <w:rsid w:val="00E11EE2"/>
    <w:rsid w:val="00E12C6E"/>
    <w:rsid w:val="00E148CE"/>
    <w:rsid w:val="00E1610F"/>
    <w:rsid w:val="00E17E94"/>
    <w:rsid w:val="00E21480"/>
    <w:rsid w:val="00E23E79"/>
    <w:rsid w:val="00E267DE"/>
    <w:rsid w:val="00E3064B"/>
    <w:rsid w:val="00E30B46"/>
    <w:rsid w:val="00E3186A"/>
    <w:rsid w:val="00E31A32"/>
    <w:rsid w:val="00E31AB9"/>
    <w:rsid w:val="00E3245D"/>
    <w:rsid w:val="00E3544C"/>
    <w:rsid w:val="00E35F17"/>
    <w:rsid w:val="00E36A4F"/>
    <w:rsid w:val="00E37E06"/>
    <w:rsid w:val="00E4055E"/>
    <w:rsid w:val="00E43E39"/>
    <w:rsid w:val="00E4491B"/>
    <w:rsid w:val="00E55B65"/>
    <w:rsid w:val="00E613A7"/>
    <w:rsid w:val="00E64BAD"/>
    <w:rsid w:val="00E65A60"/>
    <w:rsid w:val="00E66D09"/>
    <w:rsid w:val="00E67A91"/>
    <w:rsid w:val="00E70296"/>
    <w:rsid w:val="00E7110A"/>
    <w:rsid w:val="00E75909"/>
    <w:rsid w:val="00E813C2"/>
    <w:rsid w:val="00E82344"/>
    <w:rsid w:val="00E828B3"/>
    <w:rsid w:val="00E82E88"/>
    <w:rsid w:val="00E85477"/>
    <w:rsid w:val="00E860A6"/>
    <w:rsid w:val="00E91271"/>
    <w:rsid w:val="00E93D40"/>
    <w:rsid w:val="00E95F9F"/>
    <w:rsid w:val="00E96E44"/>
    <w:rsid w:val="00E97DA9"/>
    <w:rsid w:val="00EA1F4F"/>
    <w:rsid w:val="00EA257C"/>
    <w:rsid w:val="00EA3045"/>
    <w:rsid w:val="00EA4A5B"/>
    <w:rsid w:val="00EA4D84"/>
    <w:rsid w:val="00EB2675"/>
    <w:rsid w:val="00EB3BD1"/>
    <w:rsid w:val="00EB41CC"/>
    <w:rsid w:val="00EC2934"/>
    <w:rsid w:val="00EC2F2C"/>
    <w:rsid w:val="00EC40B3"/>
    <w:rsid w:val="00EC63A5"/>
    <w:rsid w:val="00ED4C1B"/>
    <w:rsid w:val="00ED4DBE"/>
    <w:rsid w:val="00EE3CCA"/>
    <w:rsid w:val="00EE4693"/>
    <w:rsid w:val="00EE4E9B"/>
    <w:rsid w:val="00EE5422"/>
    <w:rsid w:val="00EE632A"/>
    <w:rsid w:val="00EF0637"/>
    <w:rsid w:val="00EF1076"/>
    <w:rsid w:val="00EF14B7"/>
    <w:rsid w:val="00EF2DFF"/>
    <w:rsid w:val="00EF6B6F"/>
    <w:rsid w:val="00F04062"/>
    <w:rsid w:val="00F047DF"/>
    <w:rsid w:val="00F0513D"/>
    <w:rsid w:val="00F11D21"/>
    <w:rsid w:val="00F11F09"/>
    <w:rsid w:val="00F132F1"/>
    <w:rsid w:val="00F140FB"/>
    <w:rsid w:val="00F14E43"/>
    <w:rsid w:val="00F17B48"/>
    <w:rsid w:val="00F2080B"/>
    <w:rsid w:val="00F2270F"/>
    <w:rsid w:val="00F22DA6"/>
    <w:rsid w:val="00F244A1"/>
    <w:rsid w:val="00F2513F"/>
    <w:rsid w:val="00F30881"/>
    <w:rsid w:val="00F3180E"/>
    <w:rsid w:val="00F3181B"/>
    <w:rsid w:val="00F324DF"/>
    <w:rsid w:val="00F32500"/>
    <w:rsid w:val="00F32F98"/>
    <w:rsid w:val="00F34274"/>
    <w:rsid w:val="00F356E0"/>
    <w:rsid w:val="00F36574"/>
    <w:rsid w:val="00F37C0F"/>
    <w:rsid w:val="00F40936"/>
    <w:rsid w:val="00F40CD1"/>
    <w:rsid w:val="00F420FE"/>
    <w:rsid w:val="00F430AA"/>
    <w:rsid w:val="00F43106"/>
    <w:rsid w:val="00F43440"/>
    <w:rsid w:val="00F457CA"/>
    <w:rsid w:val="00F47C5D"/>
    <w:rsid w:val="00F53903"/>
    <w:rsid w:val="00F5572E"/>
    <w:rsid w:val="00F55C38"/>
    <w:rsid w:val="00F55CD9"/>
    <w:rsid w:val="00F56C07"/>
    <w:rsid w:val="00F57911"/>
    <w:rsid w:val="00F60317"/>
    <w:rsid w:val="00F62B76"/>
    <w:rsid w:val="00F66AF6"/>
    <w:rsid w:val="00F67809"/>
    <w:rsid w:val="00F71900"/>
    <w:rsid w:val="00F71F9C"/>
    <w:rsid w:val="00F724AD"/>
    <w:rsid w:val="00F73B3D"/>
    <w:rsid w:val="00F87F19"/>
    <w:rsid w:val="00F90590"/>
    <w:rsid w:val="00F90EA7"/>
    <w:rsid w:val="00F968C1"/>
    <w:rsid w:val="00F96A0A"/>
    <w:rsid w:val="00F9707C"/>
    <w:rsid w:val="00FA0B3E"/>
    <w:rsid w:val="00FA1661"/>
    <w:rsid w:val="00FA2B0F"/>
    <w:rsid w:val="00FA6DC3"/>
    <w:rsid w:val="00FA7319"/>
    <w:rsid w:val="00FB0434"/>
    <w:rsid w:val="00FB2949"/>
    <w:rsid w:val="00FB3636"/>
    <w:rsid w:val="00FB4183"/>
    <w:rsid w:val="00FB5B34"/>
    <w:rsid w:val="00FB61BF"/>
    <w:rsid w:val="00FB6900"/>
    <w:rsid w:val="00FC240A"/>
    <w:rsid w:val="00FC3D92"/>
    <w:rsid w:val="00FC52F5"/>
    <w:rsid w:val="00FC6465"/>
    <w:rsid w:val="00FD0846"/>
    <w:rsid w:val="00FD18E6"/>
    <w:rsid w:val="00FD33C5"/>
    <w:rsid w:val="00FD52CF"/>
    <w:rsid w:val="00FD578E"/>
    <w:rsid w:val="00FE02B9"/>
    <w:rsid w:val="00FE0C26"/>
    <w:rsid w:val="00FE0C9E"/>
    <w:rsid w:val="00FE1CAD"/>
    <w:rsid w:val="00FE64C9"/>
    <w:rsid w:val="00FE7148"/>
    <w:rsid w:val="00FE7DF9"/>
    <w:rsid w:val="00FF1267"/>
    <w:rsid w:val="00FF13EE"/>
    <w:rsid w:val="00FF4BE5"/>
    <w:rsid w:val="00FF58B9"/>
    <w:rsid w:val="00FF5C15"/>
    <w:rsid w:val="00FF5D4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18261C"/>
  <w15:docId w15:val="{30F0F3FD-D515-4180-A381-31AA576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4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C3CA7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A80356"/>
    <w:pPr>
      <w:keepNext/>
      <w:tabs>
        <w:tab w:val="num" w:pos="2448"/>
        <w:tab w:val="num" w:pos="2880"/>
      </w:tabs>
      <w:ind w:left="2160" w:hanging="1080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92AA9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030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2AA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AA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92AA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C3CA7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80356"/>
    <w:rPr>
      <w:rFonts w:ascii="Arial" w:eastAsia="Arial Unicode MS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A92AA9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8D0ED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D0EDC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92AA9"/>
    <w:pPr>
      <w:jc w:val="both"/>
    </w:pPr>
    <w:rPr>
      <w:rFonts w:ascii="Arial" w:eastAsia="SimSu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8D0EDC"/>
    <w:rPr>
      <w:sz w:val="24"/>
      <w:szCs w:val="24"/>
    </w:rPr>
  </w:style>
  <w:style w:type="paragraph" w:customStyle="1" w:styleId="TitleCover">
    <w:name w:val="Title Cover"/>
    <w:basedOn w:val="Normal"/>
    <w:next w:val="Normal"/>
    <w:rsid w:val="00A92AA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atLeast"/>
      <w:ind w:left="-840" w:right="-840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customStyle="1" w:styleId="SubtitleCover">
    <w:name w:val="Subtitle Cover"/>
    <w:basedOn w:val="TitleCover"/>
    <w:next w:val="BodyText"/>
    <w:rsid w:val="00A92AA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styleId="Header">
    <w:name w:val="header"/>
    <w:aliases w:val="even"/>
    <w:basedOn w:val="Normal"/>
    <w:link w:val="HeaderChar"/>
    <w:rsid w:val="00A92AA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A92A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2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A9"/>
    <w:rPr>
      <w:sz w:val="24"/>
      <w:szCs w:val="24"/>
      <w:lang w:val="en-US" w:eastAsia="en-US"/>
    </w:rPr>
  </w:style>
  <w:style w:type="paragraph" w:customStyle="1" w:styleId="MajorHeading2">
    <w:name w:val="Major Heading 2"/>
    <w:basedOn w:val="Normal"/>
    <w:rsid w:val="00A92AA9"/>
    <w:pPr>
      <w:keepNext/>
      <w:pBdr>
        <w:bottom w:val="single" w:sz="8" w:space="1" w:color="auto"/>
      </w:pBdr>
      <w:tabs>
        <w:tab w:val="right" w:pos="8460"/>
      </w:tabs>
      <w:spacing w:before="120"/>
      <w:jc w:val="both"/>
      <w:outlineLvl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MinorHeading">
    <w:name w:val="Minor Heading"/>
    <w:basedOn w:val="Heading2"/>
    <w:rsid w:val="00A92AA9"/>
    <w:pPr>
      <w:keepNext w:val="0"/>
      <w:widowControl w:val="0"/>
      <w:shd w:val="clear" w:color="auto" w:fill="000000"/>
      <w:tabs>
        <w:tab w:val="right" w:pos="8460"/>
      </w:tabs>
      <w:spacing w:before="60"/>
      <w:jc w:val="both"/>
    </w:pPr>
    <w:rPr>
      <w:rFonts w:eastAsia="SimSun"/>
      <w:i w:val="0"/>
      <w:iCs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394F3B"/>
    <w:pPr>
      <w:spacing w:before="240" w:after="240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92AA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94F3B"/>
    <w:pPr>
      <w:tabs>
        <w:tab w:val="left" w:pos="1200"/>
        <w:tab w:val="right" w:leader="dot" w:pos="9926"/>
      </w:tabs>
      <w:ind w:left="240"/>
    </w:pPr>
    <w:rPr>
      <w:rFonts w:ascii="Arial" w:hAnsi="Arial" w:cs="Arial"/>
      <w:sz w:val="22"/>
      <w:szCs w:val="22"/>
    </w:rPr>
  </w:style>
  <w:style w:type="paragraph" w:customStyle="1" w:styleId="ReportText">
    <w:name w:val="Report Text"/>
    <w:basedOn w:val="Normal"/>
    <w:autoRedefine/>
    <w:rsid w:val="00A92AA9"/>
    <w:pPr>
      <w:spacing w:before="120" w:after="120"/>
      <w:ind w:right="7"/>
      <w:jc w:val="both"/>
    </w:pPr>
    <w:rPr>
      <w:rFonts w:ascii="Arial" w:hAnsi="Arial" w:cs="Arial"/>
      <w:sz w:val="22"/>
      <w:szCs w:val="22"/>
    </w:rPr>
  </w:style>
  <w:style w:type="paragraph" w:customStyle="1" w:styleId="BulletedText">
    <w:name w:val="Bulleted Text"/>
    <w:basedOn w:val="Normal"/>
    <w:autoRedefine/>
    <w:rsid w:val="00A92AA9"/>
    <w:pPr>
      <w:tabs>
        <w:tab w:val="left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NumberedText">
    <w:name w:val="Numbered Text"/>
    <w:basedOn w:val="Normal"/>
    <w:rsid w:val="00A92AA9"/>
    <w:pPr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Normal"/>
    <w:autoRedefine/>
    <w:rsid w:val="00A92AA9"/>
    <w:pPr>
      <w:spacing w:before="240" w:after="120"/>
    </w:pPr>
    <w:rPr>
      <w:rFonts w:ascii="Arial" w:hAnsi="Arial" w:cs="Arial"/>
      <w:b/>
      <w:bCs/>
      <w:sz w:val="22"/>
      <w:szCs w:val="22"/>
    </w:rPr>
  </w:style>
  <w:style w:type="paragraph" w:customStyle="1" w:styleId="ListItems">
    <w:name w:val="List Items"/>
    <w:basedOn w:val="ReportText"/>
    <w:rsid w:val="00A92AA9"/>
  </w:style>
  <w:style w:type="paragraph" w:styleId="BalloonText">
    <w:name w:val="Balloon Text"/>
    <w:basedOn w:val="Normal"/>
    <w:link w:val="BalloonTextChar"/>
    <w:semiHidden/>
    <w:rsid w:val="00A9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AA9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MajorHeading2"/>
    <w:qFormat/>
    <w:rsid w:val="00A92AA9"/>
  </w:style>
  <w:style w:type="character" w:customStyle="1" w:styleId="heading10">
    <w:name w:val="heading1"/>
    <w:basedOn w:val="DefaultParagraphFont"/>
    <w:rsid w:val="00A92AA9"/>
    <w:rPr>
      <w:b/>
      <w:bCs/>
      <w:sz w:val="29"/>
      <w:szCs w:val="29"/>
    </w:rPr>
  </w:style>
  <w:style w:type="character" w:styleId="PageNumber">
    <w:name w:val="page number"/>
    <w:basedOn w:val="DefaultParagraphFont"/>
    <w:rsid w:val="00A92AA9"/>
  </w:style>
  <w:style w:type="character" w:styleId="FollowedHyperlink">
    <w:name w:val="FollowedHyperlink"/>
    <w:basedOn w:val="DefaultParagraphFont"/>
    <w:rsid w:val="00A92AA9"/>
    <w:rPr>
      <w:color w:val="800080"/>
      <w:u w:val="single"/>
    </w:rPr>
  </w:style>
  <w:style w:type="paragraph" w:customStyle="1" w:styleId="Subsubheading">
    <w:name w:val="Subsub heading"/>
    <w:basedOn w:val="SubHeading"/>
    <w:rsid w:val="00A92AA9"/>
    <w:rPr>
      <w:b w:val="0"/>
      <w:bCs w:val="0"/>
      <w:u w:val="single"/>
    </w:rPr>
  </w:style>
  <w:style w:type="paragraph" w:customStyle="1" w:styleId="reporttext0">
    <w:name w:val="reporttext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paragraph" w:customStyle="1" w:styleId="subheading0">
    <w:name w:val="subheading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character" w:styleId="Strong">
    <w:name w:val="Strong"/>
    <w:basedOn w:val="DefaultParagraphFont"/>
    <w:qFormat/>
    <w:rsid w:val="00A92AA9"/>
    <w:rPr>
      <w:b/>
      <w:bCs/>
    </w:rPr>
  </w:style>
  <w:style w:type="paragraph" w:customStyle="1" w:styleId="font5">
    <w:name w:val="font5"/>
    <w:basedOn w:val="Normal"/>
    <w:rsid w:val="00A92AA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4">
    <w:name w:val="xl24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A9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A9"/>
    <w:rPr>
      <w:lang w:val="en-US" w:eastAsia="en-US"/>
    </w:rPr>
  </w:style>
  <w:style w:type="paragraph" w:styleId="NormalWeb">
    <w:name w:val="Normal (Web)"/>
    <w:basedOn w:val="Normal"/>
    <w:uiPriority w:val="99"/>
    <w:rsid w:val="00A92AA9"/>
    <w:pPr>
      <w:spacing w:before="144" w:after="144"/>
    </w:pPr>
    <w:rPr>
      <w:rFonts w:ascii="Arial" w:eastAsia="Arial Unicode MS" w:hAnsi="Arial" w:cs="Arial"/>
      <w:color w:val="000000"/>
      <w:sz w:val="20"/>
      <w:szCs w:val="20"/>
    </w:rPr>
  </w:style>
  <w:style w:type="paragraph" w:styleId="Caption">
    <w:name w:val="caption"/>
    <w:basedOn w:val="Normal"/>
    <w:qFormat/>
    <w:rsid w:val="00A92AA9"/>
    <w:pPr>
      <w:spacing w:before="144" w:after="240"/>
      <w:ind w:firstLine="120"/>
    </w:pPr>
    <w:rPr>
      <w:rFonts w:ascii="Arial" w:eastAsia="Arial Unicode MS" w:hAnsi="Arial" w:cs="Arial"/>
      <w:color w:val="333399"/>
      <w:sz w:val="18"/>
      <w:szCs w:val="18"/>
    </w:rPr>
  </w:style>
  <w:style w:type="paragraph" w:customStyle="1" w:styleId="inlineexhibit">
    <w:name w:val="inlineexhibit"/>
    <w:basedOn w:val="Normal"/>
    <w:rsid w:val="00A92AA9"/>
    <w:pPr>
      <w:spacing w:before="240" w:after="240"/>
    </w:pPr>
    <w:rPr>
      <w:rFonts w:ascii="Arial" w:eastAsia="Arial Unicode MS" w:hAnsi="Arial" w:cs="Arial"/>
      <w:color w:val="0000FF"/>
      <w:sz w:val="22"/>
      <w:szCs w:val="22"/>
    </w:rPr>
  </w:style>
  <w:style w:type="paragraph" w:styleId="BodyText2">
    <w:name w:val="Body Text 2"/>
    <w:basedOn w:val="Normal"/>
    <w:link w:val="BodyText2Char"/>
    <w:rsid w:val="00A92A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semiHidden/>
    <w:rsid w:val="008D0EDC"/>
    <w:rPr>
      <w:sz w:val="24"/>
      <w:szCs w:val="24"/>
    </w:rPr>
  </w:style>
  <w:style w:type="paragraph" w:customStyle="1" w:styleId="xl25">
    <w:name w:val="xl25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xl26">
    <w:name w:val="xl2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D0EDC"/>
    <w:rPr>
      <w:sz w:val="24"/>
      <w:szCs w:val="24"/>
    </w:rPr>
  </w:style>
  <w:style w:type="table" w:styleId="TableGrid">
    <w:name w:val="Table Grid"/>
    <w:basedOn w:val="TableNormal"/>
    <w:rsid w:val="00A9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Bullet1stChar">
    <w:name w:val="AA Bullet 1st Char"/>
    <w:basedOn w:val="DefaultParagraphFont"/>
    <w:link w:val="AABullet1st"/>
    <w:semiHidden/>
    <w:rsid w:val="00A92AA9"/>
    <w:rPr>
      <w:sz w:val="24"/>
      <w:szCs w:val="24"/>
      <w:lang w:val="en-US" w:eastAsia="en-US" w:bidi="ar-SA"/>
    </w:rPr>
  </w:style>
  <w:style w:type="paragraph" w:customStyle="1" w:styleId="AABullet1st">
    <w:name w:val="AA Bullet 1st"/>
    <w:link w:val="AABullet1stChar"/>
    <w:semiHidden/>
    <w:rsid w:val="00A92AA9"/>
    <w:pPr>
      <w:widowControl w:val="0"/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ListBullet">
    <w:name w:val="List Bullet"/>
    <w:basedOn w:val="Normal"/>
    <w:semiHidden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customStyle="1" w:styleId="AABodyText">
    <w:name w:val="AA Body Text"/>
    <w:basedOn w:val="Normal"/>
    <w:link w:val="AABodyTextChar"/>
    <w:semiHidden/>
    <w:rsid w:val="00A92AA9"/>
    <w:pPr>
      <w:ind w:firstLine="360"/>
      <w:jc w:val="both"/>
    </w:pPr>
    <w:rPr>
      <w:sz w:val="22"/>
      <w:szCs w:val="22"/>
    </w:rPr>
  </w:style>
  <w:style w:type="character" w:customStyle="1" w:styleId="AABodyTextChar">
    <w:name w:val="AA Body Text Char"/>
    <w:basedOn w:val="DefaultParagraphFont"/>
    <w:link w:val="AABodyText"/>
    <w:rsid w:val="00A92AA9"/>
    <w:rPr>
      <w:rFonts w:eastAsia="Times New Roman"/>
      <w:sz w:val="22"/>
      <w:szCs w:val="22"/>
      <w:lang w:val="en-US" w:eastAsia="en-US"/>
    </w:rPr>
  </w:style>
  <w:style w:type="character" w:styleId="LineNumber">
    <w:name w:val="line number"/>
    <w:basedOn w:val="DefaultParagraphFont"/>
    <w:semiHidden/>
    <w:rsid w:val="00A92AA9"/>
  </w:style>
  <w:style w:type="paragraph" w:styleId="ListNumber">
    <w:name w:val="List Number"/>
    <w:basedOn w:val="Normal"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styleId="ListNumber2">
    <w:name w:val="List Number 2"/>
    <w:basedOn w:val="Normal"/>
    <w:semiHidden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paragraph" w:customStyle="1" w:styleId="N-Activity">
    <w:name w:val="N-Activity"/>
    <w:basedOn w:val="Normal"/>
    <w:semiHidden/>
    <w:rsid w:val="00A92AA9"/>
    <w:pPr>
      <w:spacing w:before="120"/>
      <w:ind w:left="720"/>
    </w:pPr>
    <w:rPr>
      <w:b/>
      <w:bCs/>
      <w:i/>
      <w:iCs/>
      <w:sz w:val="22"/>
      <w:szCs w:val="22"/>
    </w:rPr>
  </w:style>
  <w:style w:type="paragraph" w:customStyle="1" w:styleId="N-Descr">
    <w:name w:val="N-Descr"/>
    <w:basedOn w:val="Normal"/>
    <w:semiHidden/>
    <w:rsid w:val="00A92AA9"/>
    <w:pPr>
      <w:ind w:left="720"/>
    </w:pPr>
    <w:rPr>
      <w:sz w:val="22"/>
      <w:szCs w:val="22"/>
    </w:rPr>
  </w:style>
  <w:style w:type="paragraph" w:customStyle="1" w:styleId="N-Responsibilities">
    <w:name w:val="N-Responsibilities"/>
    <w:basedOn w:val="N-Activity"/>
    <w:semiHidden/>
    <w:rsid w:val="00A92AA9"/>
    <w:pPr>
      <w:spacing w:before="0"/>
    </w:pPr>
    <w:rPr>
      <w:i w:val="0"/>
      <w:iCs w:val="0"/>
    </w:rPr>
  </w:style>
  <w:style w:type="paragraph" w:customStyle="1" w:styleId="N-RespDescr">
    <w:name w:val="N-Resp Descr"/>
    <w:basedOn w:val="N-Descr"/>
    <w:semiHidden/>
    <w:rsid w:val="00A92AA9"/>
    <w:pPr>
      <w:tabs>
        <w:tab w:val="left" w:pos="1080"/>
        <w:tab w:val="num" w:pos="3645"/>
      </w:tabs>
      <w:ind w:left="3645" w:hanging="360"/>
    </w:pPr>
  </w:style>
  <w:style w:type="paragraph" w:customStyle="1" w:styleId="N-Phase">
    <w:name w:val="N-Phase"/>
    <w:basedOn w:val="Normal"/>
    <w:semiHidden/>
    <w:rsid w:val="00A92AA9"/>
    <w:pPr>
      <w:spacing w:before="240"/>
      <w:ind w:left="720"/>
    </w:pPr>
    <w:rPr>
      <w:b/>
      <w:bCs/>
      <w:sz w:val="28"/>
      <w:szCs w:val="28"/>
    </w:rPr>
  </w:style>
  <w:style w:type="paragraph" w:customStyle="1" w:styleId="SOWHeading1">
    <w:name w:val="SOW Heading 1"/>
    <w:basedOn w:val="Normal"/>
    <w:link w:val="SOWHeading1Char"/>
    <w:rsid w:val="00A92AA9"/>
    <w:pPr>
      <w:spacing w:after="200" w:line="276" w:lineRule="auto"/>
    </w:pPr>
    <w:rPr>
      <w:rFonts w:ascii="Calibri" w:hAnsi="Calibri" w:cs="Calibri"/>
      <w:b/>
      <w:bCs/>
      <w:sz w:val="28"/>
      <w:szCs w:val="28"/>
    </w:rPr>
  </w:style>
  <w:style w:type="character" w:customStyle="1" w:styleId="SOWHeading1Char">
    <w:name w:val="SOW Heading 1 Char"/>
    <w:basedOn w:val="DefaultParagraphFont"/>
    <w:link w:val="SOWHeading1"/>
    <w:rsid w:val="00A92AA9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SOWHeading2">
    <w:name w:val="SOW Heading 2"/>
    <w:basedOn w:val="Normal"/>
    <w:rsid w:val="00A92AA9"/>
    <w:pPr>
      <w:spacing w:after="200" w:line="276" w:lineRule="auto"/>
    </w:pPr>
    <w:rPr>
      <w:rFonts w:ascii="Calibri" w:hAnsi="Calibri" w:cs="Calibri"/>
      <w:b/>
      <w:bCs/>
    </w:rPr>
  </w:style>
  <w:style w:type="paragraph" w:customStyle="1" w:styleId="SOWBodyText">
    <w:name w:val="SOW Body Text"/>
    <w:basedOn w:val="Normal"/>
    <w:link w:val="SOWBodyTextChar"/>
    <w:rsid w:val="00A92AA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SOWBodyTextChar">
    <w:name w:val="SOW Body Text Char"/>
    <w:basedOn w:val="DefaultParagraphFont"/>
    <w:link w:val="SOWBodyText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Bullet1">
    <w:name w:val="SOW Bullet 1"/>
    <w:basedOn w:val="Normal"/>
    <w:link w:val="SOWBullet1Char"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character" w:customStyle="1" w:styleId="SOWBullet1Char">
    <w:name w:val="SOW Bullet 1 Char"/>
    <w:basedOn w:val="DefaultParagraphFont"/>
    <w:link w:val="SOWBullet1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Heading3">
    <w:name w:val="SOW Heading 3"/>
    <w:basedOn w:val="Normal"/>
    <w:link w:val="SOWHeading3Char"/>
    <w:rsid w:val="00A92AA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SOWHeading3Char">
    <w:name w:val="SOW Heading 3 Char"/>
    <w:basedOn w:val="DefaultParagraphFont"/>
    <w:link w:val="SOWHeading3"/>
    <w:rsid w:val="00A92AA9"/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SOWHeading4">
    <w:name w:val="SOW Heading 4"/>
    <w:basedOn w:val="SOWHeading3"/>
    <w:rsid w:val="00A92AA9"/>
    <w:rPr>
      <w:i/>
      <w:iCs/>
    </w:rPr>
  </w:style>
  <w:style w:type="paragraph" w:customStyle="1" w:styleId="AATableBullet1">
    <w:name w:val="AA Table Bullet 1"/>
    <w:basedOn w:val="AATableLeft"/>
    <w:link w:val="AATableBullet1Char"/>
    <w:rsid w:val="00A92AA9"/>
    <w:pPr>
      <w:tabs>
        <w:tab w:val="num" w:pos="360"/>
        <w:tab w:val="num" w:pos="1080"/>
      </w:tabs>
      <w:spacing w:before="0" w:after="0"/>
      <w:ind w:left="189" w:hanging="189"/>
    </w:pPr>
  </w:style>
  <w:style w:type="paragraph" w:customStyle="1" w:styleId="AATableLeft">
    <w:name w:val="AA Table Left"/>
    <w:basedOn w:val="Normal"/>
    <w:link w:val="AATableLeftChar"/>
    <w:rsid w:val="00A92AA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AATableLeftChar">
    <w:name w:val="AA Table Left Char"/>
    <w:basedOn w:val="DefaultParagraphFont"/>
    <w:link w:val="AATableLeft"/>
    <w:rsid w:val="00A92AA9"/>
    <w:rPr>
      <w:rFonts w:ascii="Arial" w:hAnsi="Arial" w:cs="Arial"/>
      <w:sz w:val="16"/>
      <w:szCs w:val="16"/>
      <w:lang w:val="en-US" w:eastAsia="en-US"/>
    </w:rPr>
  </w:style>
  <w:style w:type="character" w:customStyle="1" w:styleId="AATableBullet1Char">
    <w:name w:val="AA Table Bullet 1 Char"/>
    <w:basedOn w:val="DefaultParagraphFont"/>
    <w:link w:val="AATableBullet1"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OWBullet2">
    <w:name w:val="SOW Bullet 2"/>
    <w:basedOn w:val="SOWBullet1"/>
    <w:rsid w:val="00A92AA9"/>
    <w:pPr>
      <w:tabs>
        <w:tab w:val="clear" w:pos="720"/>
        <w:tab w:val="num" w:pos="1440"/>
      </w:tabs>
      <w:ind w:left="1440"/>
    </w:pPr>
  </w:style>
  <w:style w:type="character" w:customStyle="1" w:styleId="QuickForma01">
    <w:name w:val="QuickForma01"/>
    <w:semiHidden/>
    <w:rsid w:val="00A92AA9"/>
    <w:rPr>
      <w:b/>
      <w:bCs/>
      <w:sz w:val="28"/>
      <w:szCs w:val="28"/>
    </w:rPr>
  </w:style>
  <w:style w:type="paragraph" w:customStyle="1" w:styleId="AABulletLast">
    <w:name w:val="AA Bullet Last"/>
    <w:basedOn w:val="AABullet1st"/>
    <w:link w:val="AABulletLastChar"/>
    <w:rsid w:val="00A92AA9"/>
    <w:pPr>
      <w:tabs>
        <w:tab w:val="clear" w:pos="360"/>
        <w:tab w:val="num" w:pos="720"/>
      </w:tabs>
      <w:suppressAutoHyphens/>
      <w:spacing w:after="120"/>
      <w:ind w:left="720"/>
    </w:pPr>
  </w:style>
  <w:style w:type="character" w:customStyle="1" w:styleId="AABulletLastChar">
    <w:name w:val="AA Bullet Last Char"/>
    <w:basedOn w:val="AABullet1stChar"/>
    <w:link w:val="AABulletLast"/>
    <w:rsid w:val="00A92AA9"/>
    <w:rPr>
      <w:sz w:val="24"/>
      <w:szCs w:val="24"/>
      <w:lang w:val="en-US" w:eastAsia="en-US" w:bidi="ar-SA"/>
    </w:rPr>
  </w:style>
  <w:style w:type="character" w:customStyle="1" w:styleId="AABodyTextCharChar">
    <w:name w:val="AA Body Text Char Char"/>
    <w:basedOn w:val="DefaultParagraphFont"/>
    <w:semiHidden/>
    <w:rsid w:val="00A92AA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2A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Left05">
    <w:name w:val="Normal + Left:  0.5&quot;"/>
    <w:aliases w:val="Before:  6 pt,After:  6 pt"/>
    <w:basedOn w:val="Normal"/>
    <w:link w:val="NormalLeft05Char"/>
    <w:semiHidden/>
    <w:rsid w:val="00A92AA9"/>
    <w:pPr>
      <w:widowControl w:val="0"/>
      <w:ind w:left="720"/>
      <w:jc w:val="both"/>
    </w:pPr>
    <w:rPr>
      <w:sz w:val="20"/>
      <w:szCs w:val="20"/>
    </w:rPr>
  </w:style>
  <w:style w:type="character" w:customStyle="1" w:styleId="NormalLeft05Char">
    <w:name w:val="Normal + Left:  0.5&quot; Char"/>
    <w:aliases w:val="Before:  6 pt Char,After:  6 pt Char"/>
    <w:basedOn w:val="DefaultParagraphFont"/>
    <w:link w:val="NormalLeft05"/>
    <w:rsid w:val="00A92AA9"/>
    <w:rPr>
      <w:rFonts w:eastAsia="Times New Roman"/>
      <w:lang w:val="en-US" w:eastAsia="en-US"/>
    </w:rPr>
  </w:style>
  <w:style w:type="paragraph" w:customStyle="1" w:styleId="AATableBullet2">
    <w:name w:val="AA Table Bullet 2"/>
    <w:basedOn w:val="AATableBullet1"/>
    <w:rsid w:val="00A92AA9"/>
    <w:pPr>
      <w:tabs>
        <w:tab w:val="clear" w:pos="360"/>
      </w:tabs>
      <w:ind w:left="531" w:hanging="180"/>
    </w:pPr>
  </w:style>
  <w:style w:type="paragraph" w:customStyle="1" w:styleId="AAActionCaption">
    <w:name w:val="AA Action Caption"/>
    <w:link w:val="AAActionCaptionChar"/>
    <w:semiHidden/>
    <w:rsid w:val="00A92AA9"/>
    <w:pPr>
      <w:spacing w:before="40"/>
      <w:jc w:val="center"/>
    </w:pPr>
    <w:rPr>
      <w:rFonts w:ascii="Arial" w:hAnsi="Arial" w:cs="Arial"/>
      <w:b/>
      <w:bCs/>
      <w:i/>
      <w:iCs/>
    </w:rPr>
  </w:style>
  <w:style w:type="character" w:customStyle="1" w:styleId="AAActionCaptionChar">
    <w:name w:val="AA Action Caption Char"/>
    <w:basedOn w:val="DefaultParagraphFont"/>
    <w:link w:val="AAActionCaption"/>
    <w:semiHidden/>
    <w:rsid w:val="00A92AA9"/>
    <w:rPr>
      <w:rFonts w:ascii="Arial" w:hAnsi="Arial" w:cs="Arial"/>
      <w:b/>
      <w:bCs/>
      <w:i/>
      <w:iCs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2AA9"/>
    <w:pPr>
      <w:spacing w:after="200" w:line="276" w:lineRule="auto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AA9"/>
    <w:rPr>
      <w:rFonts w:ascii="Calibri" w:hAnsi="Calibri" w:cs="Calibri"/>
      <w:b/>
      <w:bCs/>
      <w:lang w:val="en-US" w:eastAsia="en-US"/>
    </w:rPr>
  </w:style>
  <w:style w:type="paragraph" w:customStyle="1" w:styleId="indent">
    <w:name w:val="indent"/>
    <w:basedOn w:val="Normal"/>
    <w:semiHidden/>
    <w:rsid w:val="00A92AA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rsid w:val="00A92AA9"/>
    <w:pPr>
      <w:widowControl w:val="0"/>
      <w:spacing w:after="120"/>
      <w:jc w:val="both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TABlueDiamond">
    <w:name w:val="STA Blue Diamond"/>
    <w:semiHidden/>
    <w:rsid w:val="00A92AA9"/>
    <w:pPr>
      <w:tabs>
        <w:tab w:val="num" w:pos="1800"/>
      </w:tabs>
      <w:spacing w:before="60" w:after="120"/>
      <w:ind w:left="1800" w:hanging="360"/>
      <w:jc w:val="both"/>
    </w:pPr>
    <w:rPr>
      <w:rFonts w:ascii="Arial" w:hAnsi="Arial" w:cs="Arial"/>
      <w:sz w:val="22"/>
      <w:szCs w:val="22"/>
    </w:rPr>
  </w:style>
  <w:style w:type="paragraph" w:customStyle="1" w:styleId="SOWTableLeft">
    <w:name w:val="SOW Table Left"/>
    <w:basedOn w:val="AATableLeft"/>
    <w:rsid w:val="00A92AA9"/>
  </w:style>
  <w:style w:type="paragraph" w:customStyle="1" w:styleId="SOWNumberedList1">
    <w:name w:val="SOW Numbered List 1"/>
    <w:basedOn w:val="SOWBullet1"/>
    <w:rsid w:val="00A92AA9"/>
  </w:style>
  <w:style w:type="paragraph" w:customStyle="1" w:styleId="SOWHeading5">
    <w:name w:val="SOW Heading 5"/>
    <w:basedOn w:val="SOWHeading3"/>
    <w:rsid w:val="00A92AA9"/>
    <w:rPr>
      <w:b w:val="0"/>
      <w:bCs w:val="0"/>
      <w:i/>
      <w:iCs/>
    </w:rPr>
  </w:style>
  <w:style w:type="paragraph" w:styleId="TOC3">
    <w:name w:val="toc 3"/>
    <w:basedOn w:val="Normal"/>
    <w:next w:val="Normal"/>
    <w:autoRedefine/>
    <w:uiPriority w:val="39"/>
    <w:rsid w:val="00394F3B"/>
    <w:pPr>
      <w:ind w:left="44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A92AA9"/>
    <w:pPr>
      <w:spacing w:after="2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A92AA9"/>
    <w:pPr>
      <w:spacing w:after="200" w:line="276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SOWList1">
    <w:name w:val="SOW List 1"/>
    <w:basedOn w:val="SOWBullet1"/>
    <w:rsid w:val="00A92AA9"/>
    <w:pPr>
      <w:tabs>
        <w:tab w:val="clear" w:pos="720"/>
      </w:tabs>
      <w:ind w:left="0" w:firstLine="0"/>
    </w:pPr>
  </w:style>
  <w:style w:type="paragraph" w:customStyle="1" w:styleId="SOWTableBullet">
    <w:name w:val="SOW Table Bullet"/>
    <w:basedOn w:val="SOWTableLeft"/>
    <w:rsid w:val="00A92AA9"/>
    <w:pPr>
      <w:numPr>
        <w:numId w:val="1"/>
      </w:numPr>
    </w:pPr>
  </w:style>
  <w:style w:type="paragraph" w:customStyle="1" w:styleId="xl27">
    <w:name w:val="xl27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A92A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A92A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A92A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A92AA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</w:style>
  <w:style w:type="paragraph" w:customStyle="1" w:styleId="xl41">
    <w:name w:val="xl41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A92AA9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A92AA9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A92A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OC8">
    <w:name w:val="toc 8"/>
    <w:basedOn w:val="Normal"/>
    <w:next w:val="Normal"/>
    <w:autoRedefine/>
    <w:semiHidden/>
    <w:rsid w:val="00A92AA9"/>
    <w:pPr>
      <w:ind w:left="1680"/>
    </w:pPr>
  </w:style>
  <w:style w:type="paragraph" w:styleId="Date">
    <w:name w:val="Date"/>
    <w:basedOn w:val="Normal"/>
    <w:next w:val="Normal"/>
    <w:link w:val="DateChar"/>
    <w:rsid w:val="002B05F9"/>
  </w:style>
  <w:style w:type="character" w:customStyle="1" w:styleId="DateChar">
    <w:name w:val="Date Char"/>
    <w:basedOn w:val="DefaultParagraphFont"/>
    <w:link w:val="Date"/>
    <w:semiHidden/>
    <w:rsid w:val="008D0EDC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DE7DA5"/>
    <w:pPr>
      <w:spacing w:before="180"/>
      <w:ind w:left="200" w:hanging="200"/>
    </w:pPr>
    <w:rPr>
      <w:rFonts w:ascii="Arial" w:hAnsi="Arial" w:cs="Arial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DE7DA5"/>
    <w:pPr>
      <w:spacing w:before="180"/>
      <w:ind w:left="400" w:hanging="40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6030B8"/>
    <w:pPr>
      <w:ind w:left="720" w:hanging="360"/>
    </w:pPr>
  </w:style>
  <w:style w:type="paragraph" w:styleId="List3">
    <w:name w:val="List 3"/>
    <w:basedOn w:val="Normal"/>
    <w:rsid w:val="006030B8"/>
    <w:pPr>
      <w:ind w:left="1080" w:hanging="360"/>
    </w:pPr>
  </w:style>
  <w:style w:type="paragraph" w:styleId="List4">
    <w:name w:val="List 4"/>
    <w:basedOn w:val="Normal"/>
    <w:rsid w:val="006030B8"/>
    <w:pPr>
      <w:ind w:left="1440" w:hanging="360"/>
    </w:pPr>
  </w:style>
  <w:style w:type="paragraph" w:styleId="List5">
    <w:name w:val="List 5"/>
    <w:basedOn w:val="Normal"/>
    <w:rsid w:val="006030B8"/>
    <w:pPr>
      <w:ind w:left="1800" w:hanging="360"/>
    </w:pPr>
  </w:style>
  <w:style w:type="paragraph" w:styleId="BodyTextIndent">
    <w:name w:val="Body Text Indent"/>
    <w:basedOn w:val="Normal"/>
    <w:rsid w:val="00915EBA"/>
    <w:pPr>
      <w:spacing w:after="120"/>
      <w:ind w:left="360"/>
    </w:pPr>
  </w:style>
  <w:style w:type="paragraph" w:styleId="BodyTextFirstIndent2">
    <w:name w:val="Body Text First Indent 2"/>
    <w:basedOn w:val="BodyText2"/>
    <w:link w:val="BodyTextFirstIndent2Char"/>
    <w:rsid w:val="006030B8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D0EDC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6030B8"/>
  </w:style>
  <w:style w:type="character" w:customStyle="1" w:styleId="NoteHeadingChar">
    <w:name w:val="Note Heading Char"/>
    <w:basedOn w:val="DefaultParagraphFont"/>
    <w:link w:val="NoteHeading"/>
    <w:semiHidden/>
    <w:rsid w:val="008D0EDC"/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97284E"/>
    <w:pPr>
      <w:ind w:left="1200"/>
    </w:pPr>
    <w:rPr>
      <w:lang w:eastAsia="ko-KR"/>
    </w:rPr>
  </w:style>
  <w:style w:type="paragraph" w:styleId="TOC7">
    <w:name w:val="toc 7"/>
    <w:basedOn w:val="Normal"/>
    <w:next w:val="Normal"/>
    <w:autoRedefine/>
    <w:semiHidden/>
    <w:rsid w:val="0097284E"/>
    <w:pPr>
      <w:ind w:left="1440"/>
    </w:pPr>
    <w:rPr>
      <w:lang w:eastAsia="ko-KR"/>
    </w:rPr>
  </w:style>
  <w:style w:type="paragraph" w:styleId="TOC9">
    <w:name w:val="toc 9"/>
    <w:basedOn w:val="Normal"/>
    <w:next w:val="Normal"/>
    <w:autoRedefine/>
    <w:semiHidden/>
    <w:rsid w:val="0097284E"/>
    <w:pPr>
      <w:ind w:left="1920"/>
    </w:pPr>
    <w:rPr>
      <w:lang w:eastAsia="ko-KR"/>
    </w:rPr>
  </w:style>
  <w:style w:type="paragraph" w:customStyle="1" w:styleId="ABLOCKPARA">
    <w:name w:val="A BLOCK PARA"/>
    <w:basedOn w:val="Normal"/>
    <w:rsid w:val="0097284E"/>
    <w:rPr>
      <w:rFonts w:ascii="Book Antiqua" w:hAnsi="Book Antiqua" w:cs="Book Antiqua"/>
      <w:sz w:val="22"/>
      <w:szCs w:val="22"/>
    </w:rPr>
  </w:style>
  <w:style w:type="paragraph" w:customStyle="1" w:styleId="divider">
    <w:name w:val="divider"/>
    <w:basedOn w:val="Normal"/>
    <w:rsid w:val="0053098C"/>
    <w:pPr>
      <w:widowControl w:val="0"/>
      <w:tabs>
        <w:tab w:val="left" w:pos="420"/>
      </w:tabs>
      <w:spacing w:before="120" w:after="120"/>
    </w:pPr>
    <w:rPr>
      <w:rFonts w:ascii="Arial" w:hAnsi="Arial" w:cs="Arial"/>
    </w:rPr>
  </w:style>
  <w:style w:type="paragraph" w:customStyle="1" w:styleId="b2">
    <w:name w:val="b2"/>
    <w:basedOn w:val="b1"/>
    <w:rsid w:val="0053098C"/>
    <w:pPr>
      <w:ind w:left="720"/>
    </w:pPr>
  </w:style>
  <w:style w:type="paragraph" w:customStyle="1" w:styleId="b1">
    <w:name w:val="b1"/>
    <w:basedOn w:val="Normal"/>
    <w:rsid w:val="0053098C"/>
    <w:pPr>
      <w:spacing w:after="120" w:line="260" w:lineRule="atLeast"/>
      <w:ind w:left="360" w:hanging="360"/>
    </w:pPr>
    <w:rPr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F251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0EDC"/>
    <w:rPr>
      <w:sz w:val="16"/>
      <w:szCs w:val="16"/>
    </w:rPr>
  </w:style>
  <w:style w:type="paragraph" w:customStyle="1" w:styleId="AAframetop2col">
    <w:name w:val="AA frametop2col"/>
    <w:aliases w:val="ft2c"/>
    <w:link w:val="AAframetop2colChar"/>
    <w:rsid w:val="001705CF"/>
    <w:pPr>
      <w:framePr w:w="9360" w:hSpace="187" w:vSpace="187" w:wrap="around" w:hAnchor="margin" w:xAlign="center" w:yAlign="top"/>
      <w:jc w:val="center"/>
    </w:pPr>
    <w:rPr>
      <w:rFonts w:ascii="Arial" w:hAnsi="Arial" w:cs="Arial"/>
      <w:b/>
      <w:bCs/>
      <w:i/>
      <w:iCs/>
    </w:rPr>
  </w:style>
  <w:style w:type="paragraph" w:customStyle="1" w:styleId="Default">
    <w:name w:val="Default"/>
    <w:rsid w:val="000A4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noindent">
    <w:name w:val="noindent"/>
    <w:basedOn w:val="Normal"/>
    <w:rsid w:val="00493CFE"/>
    <w:pPr>
      <w:numPr>
        <w:ilvl w:val="12"/>
      </w:numPr>
      <w:spacing w:before="60"/>
    </w:pPr>
    <w:rPr>
      <w:rFonts w:ascii="Arial" w:hAnsi="Arial" w:cs="Arial"/>
      <w:sz w:val="20"/>
      <w:szCs w:val="20"/>
    </w:rPr>
  </w:style>
  <w:style w:type="paragraph" w:customStyle="1" w:styleId="Bullet1">
    <w:name w:val="Bullet 1"/>
    <w:basedOn w:val="Normal"/>
    <w:rsid w:val="00783C36"/>
    <w:pPr>
      <w:tabs>
        <w:tab w:val="num" w:pos="720"/>
      </w:tabs>
      <w:spacing w:before="60"/>
      <w:ind w:left="720" w:hanging="720"/>
    </w:pPr>
    <w:rPr>
      <w:rFonts w:ascii="Book Antiqua" w:hAnsi="Book Antiqua" w:cs="Book Antiqua"/>
      <w:sz w:val="22"/>
      <w:szCs w:val="22"/>
    </w:rPr>
  </w:style>
  <w:style w:type="paragraph" w:customStyle="1" w:styleId="bulletfirst">
    <w:name w:val="bullet first"/>
    <w:basedOn w:val="Normal"/>
    <w:rsid w:val="00071501"/>
    <w:pPr>
      <w:tabs>
        <w:tab w:val="num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MyBullet">
    <w:name w:val="MyBullet"/>
    <w:basedOn w:val="Footer"/>
    <w:rsid w:val="00071501"/>
    <w:pPr>
      <w:tabs>
        <w:tab w:val="clear" w:pos="4320"/>
        <w:tab w:val="clear" w:pos="8640"/>
        <w:tab w:val="left" w:pos="0"/>
        <w:tab w:val="num" w:pos="720"/>
        <w:tab w:val="right" w:pos="9990"/>
      </w:tabs>
      <w:ind w:left="360" w:hanging="360"/>
    </w:pPr>
    <w:rPr>
      <w:sz w:val="20"/>
      <w:szCs w:val="20"/>
    </w:rPr>
  </w:style>
  <w:style w:type="character" w:customStyle="1" w:styleId="BodyTextCharChar">
    <w:name w:val="Body Text Char Char"/>
    <w:basedOn w:val="DefaultParagraphFont"/>
    <w:rsid w:val="00071501"/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BodyText1">
    <w:name w:val="Body Text1"/>
    <w:autoRedefine/>
    <w:rsid w:val="00071501"/>
    <w:pPr>
      <w:numPr>
        <w:numId w:val="2"/>
      </w:numPr>
    </w:pPr>
    <w:rPr>
      <w:rFonts w:ascii="Arial" w:hAnsi="Arial" w:cs="Arial"/>
      <w:sz w:val="22"/>
      <w:szCs w:val="22"/>
    </w:rPr>
  </w:style>
  <w:style w:type="paragraph" w:customStyle="1" w:styleId="UAMNormal">
    <w:name w:val="UAM Normal"/>
    <w:basedOn w:val="Normal"/>
    <w:rsid w:val="00071501"/>
    <w:rPr>
      <w:rFonts w:ascii="Book Antiqua" w:hAnsi="Book Antiqua" w:cs="Book Antiqua"/>
      <w:sz w:val="20"/>
      <w:szCs w:val="20"/>
    </w:rPr>
  </w:style>
  <w:style w:type="paragraph" w:customStyle="1" w:styleId="Table">
    <w:name w:val="Table"/>
    <w:basedOn w:val="Normal"/>
    <w:autoRedefine/>
    <w:rsid w:val="00EC40B3"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TableBullets">
    <w:name w:val="Table Bullets"/>
    <w:basedOn w:val="Normal"/>
    <w:rsid w:val="008226FF"/>
    <w:pPr>
      <w:tabs>
        <w:tab w:val="num" w:pos="1440"/>
      </w:tabs>
      <w:spacing w:before="20"/>
      <w:ind w:left="1440" w:hanging="360"/>
    </w:pPr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rsid w:val="004A23D5"/>
    <w:pPr>
      <w:tabs>
        <w:tab w:val="num" w:pos="720"/>
      </w:tabs>
      <w:ind w:left="720" w:hanging="720"/>
    </w:pPr>
    <w:rPr>
      <w:rFonts w:ascii="Arial" w:hAnsi="Arial" w:cs="Arial"/>
      <w:sz w:val="22"/>
      <w:szCs w:val="22"/>
    </w:rPr>
  </w:style>
  <w:style w:type="character" w:customStyle="1" w:styleId="AAframetop2colChar">
    <w:name w:val="AA frametop2col Char"/>
    <w:aliases w:val="ft2c Char"/>
    <w:basedOn w:val="DefaultParagraphFont"/>
    <w:link w:val="AAframetop2col"/>
    <w:rsid w:val="00532E2C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AAframebottom2col">
    <w:name w:val="AA framebottom2col"/>
    <w:aliases w:val="fb2c"/>
    <w:rsid w:val="00AD1DC3"/>
    <w:pPr>
      <w:framePr w:w="9360" w:hSpace="187" w:vSpace="187" w:wrap="around" w:hAnchor="page" w:xAlign="center" w:yAlign="bottom"/>
      <w:jc w:val="center"/>
    </w:pPr>
    <w:rPr>
      <w:rFonts w:ascii="Arial" w:hAnsi="Arial" w:cs="Arial"/>
      <w:b/>
      <w:bCs/>
      <w:i/>
      <w:iCs/>
      <w:noProof/>
    </w:rPr>
  </w:style>
  <w:style w:type="paragraph" w:customStyle="1" w:styleId="AAframetopright">
    <w:name w:val="AA frametopright"/>
    <w:aliases w:val="ftr"/>
    <w:link w:val="AAframetoprightChar"/>
    <w:rsid w:val="00AD1DC3"/>
    <w:pPr>
      <w:framePr w:w="4507" w:hSpace="187" w:vSpace="187" w:wrap="around" w:hAnchor="margin" w:xAlign="right" w:yAlign="top"/>
      <w:jc w:val="center"/>
    </w:pPr>
    <w:rPr>
      <w:rFonts w:ascii="Arial" w:hAnsi="Arial" w:cs="Arial"/>
      <w:b/>
      <w:bCs/>
      <w:i/>
      <w:iCs/>
    </w:rPr>
  </w:style>
  <w:style w:type="character" w:customStyle="1" w:styleId="AAframetoprightChar">
    <w:name w:val="AA frametopright Char"/>
    <w:aliases w:val="ftr Char"/>
    <w:basedOn w:val="DefaultParagraphFont"/>
    <w:link w:val="AAframetopright"/>
    <w:rsid w:val="00AD1DC3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BulletIndent">
    <w:name w:val="Bullet(Indent)"/>
    <w:basedOn w:val="Normal"/>
    <w:rsid w:val="00126714"/>
    <w:pPr>
      <w:numPr>
        <w:numId w:val="3"/>
      </w:numPr>
      <w:tabs>
        <w:tab w:val="center" w:pos="4500"/>
        <w:tab w:val="right" w:pos="9180"/>
      </w:tabs>
      <w:spacing w:after="60"/>
      <w:ind w:right="43"/>
    </w:pPr>
    <w:rPr>
      <w:rFonts w:ascii="Arial" w:hAnsi="Arial" w:cs="Arial"/>
      <w:sz w:val="22"/>
      <w:szCs w:val="22"/>
    </w:rPr>
  </w:style>
  <w:style w:type="character" w:customStyle="1" w:styleId="CharChar2">
    <w:name w:val="Char Char2"/>
    <w:basedOn w:val="DefaultParagraphFont"/>
    <w:semiHidden/>
    <w:rsid w:val="0050275C"/>
    <w:rPr>
      <w:lang w:val="en-US" w:eastAsia="en-US"/>
    </w:rPr>
  </w:style>
  <w:style w:type="paragraph" w:customStyle="1" w:styleId="PDCbullet1">
    <w:name w:val="PDC_bullet 1"/>
    <w:basedOn w:val="Normal"/>
    <w:rsid w:val="0067706B"/>
    <w:pPr>
      <w:numPr>
        <w:numId w:val="4"/>
      </w:numPr>
      <w:spacing w:after="120"/>
    </w:pPr>
    <w:rPr>
      <w:rFonts w:ascii="Book Antiqua" w:hAnsi="Book Antiqua" w:cs="Book Antiqua"/>
      <w:sz w:val="22"/>
      <w:szCs w:val="22"/>
    </w:rPr>
  </w:style>
  <w:style w:type="table" w:styleId="TableProfessional">
    <w:name w:val="Table Professional"/>
    <w:basedOn w:val="TableNormal"/>
    <w:rsid w:val="008D1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owbodytext0">
    <w:name w:val="sowbodytext"/>
    <w:basedOn w:val="Normal"/>
    <w:rsid w:val="00D67D93"/>
    <w:pPr>
      <w:spacing w:before="100" w:beforeAutospacing="1" w:after="100" w:afterAutospacing="1"/>
    </w:pPr>
  </w:style>
  <w:style w:type="paragraph" w:customStyle="1" w:styleId="sowbullet10">
    <w:name w:val="sowbullet1"/>
    <w:basedOn w:val="Normal"/>
    <w:rsid w:val="00D67D93"/>
    <w:pPr>
      <w:spacing w:before="100" w:beforeAutospacing="1" w:after="100" w:afterAutospacing="1"/>
    </w:pPr>
  </w:style>
  <w:style w:type="paragraph" w:customStyle="1" w:styleId="StyleHeading212ptNotItalicAfter5pt">
    <w:name w:val="Style Heading 2 + 12 pt Not Italic After:  5 pt"/>
    <w:basedOn w:val="Heading2"/>
    <w:rsid w:val="004C3CA7"/>
    <w:pPr>
      <w:numPr>
        <w:ilvl w:val="1"/>
        <w:numId w:val="6"/>
      </w:numPr>
      <w:spacing w:after="100"/>
    </w:pPr>
    <w:rPr>
      <w:i w:val="0"/>
      <w:iCs w:val="0"/>
      <w:sz w:val="24"/>
      <w:szCs w:val="24"/>
    </w:rPr>
  </w:style>
  <w:style w:type="paragraph" w:customStyle="1" w:styleId="Heading3FMS">
    <w:name w:val="Heading 3 FMS"/>
    <w:basedOn w:val="Heading3"/>
    <w:rsid w:val="00286CFC"/>
    <w:pPr>
      <w:numPr>
        <w:ilvl w:val="3"/>
        <w:numId w:val="5"/>
      </w:numPr>
      <w:spacing w:after="100"/>
    </w:pPr>
    <w:rPr>
      <w:i/>
      <w:iCs/>
      <w:sz w:val="24"/>
      <w:szCs w:val="24"/>
    </w:rPr>
  </w:style>
  <w:style w:type="paragraph" w:customStyle="1" w:styleId="Style1">
    <w:name w:val="Style1"/>
    <w:basedOn w:val="Heading2"/>
    <w:next w:val="Heading3FMS"/>
    <w:rsid w:val="00286CFC"/>
    <w:pPr>
      <w:tabs>
        <w:tab w:val="num" w:pos="1728"/>
        <w:tab w:val="num" w:pos="2880"/>
      </w:tabs>
      <w:spacing w:after="100"/>
      <w:ind w:left="1728" w:hanging="648"/>
    </w:pPr>
    <w:rPr>
      <w:i w:val="0"/>
      <w:iCs w:val="0"/>
      <w:sz w:val="24"/>
      <w:szCs w:val="24"/>
    </w:rPr>
  </w:style>
  <w:style w:type="character" w:customStyle="1" w:styleId="msoins0">
    <w:name w:val="msoins"/>
    <w:basedOn w:val="DefaultParagraphFont"/>
    <w:rsid w:val="001767A4"/>
  </w:style>
  <w:style w:type="table" w:styleId="TableSimple3">
    <w:name w:val="Table Simple 3"/>
    <w:basedOn w:val="TableNormal"/>
    <w:rsid w:val="00D85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rsid w:val="008B1C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1CF0"/>
  </w:style>
  <w:style w:type="character" w:styleId="FootnoteReference">
    <w:name w:val="footnote reference"/>
    <w:basedOn w:val="DefaultParagraphFont"/>
    <w:rsid w:val="008B1CF0"/>
    <w:rPr>
      <w:vertAlign w:val="superscript"/>
    </w:rPr>
  </w:style>
  <w:style w:type="table" w:styleId="TableColumns4">
    <w:name w:val="Table Columns 4"/>
    <w:basedOn w:val="TableNormal"/>
    <w:rsid w:val="00EA25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evision">
    <w:name w:val="Revision"/>
    <w:hidden/>
    <w:uiPriority w:val="99"/>
    <w:semiHidden/>
    <w:rsid w:val="00BD1DE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A15"/>
    <w:rPr>
      <w:color w:val="808080"/>
    </w:rPr>
  </w:style>
  <w:style w:type="table" w:styleId="TableColumns3">
    <w:name w:val="Table Columns 3"/>
    <w:basedOn w:val="TableNormal"/>
    <w:rsid w:val="009107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107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F6D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43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144B-CCCD-433C-81AE-C364679A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FMS Project</vt:lpstr>
    </vt:vector>
  </TitlesOfParts>
  <Company>Salvaggio, Teal &amp; Associates</Company>
  <LinksUpToDate>false</LinksUpToDate>
  <CharactersWithSpaces>8165</CharactersWithSpaces>
  <SharedDoc>false</SharedDoc>
  <HLinks>
    <vt:vector size="306" baseType="variant"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_Toc215989539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_Toc215989538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_Toc215989537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_Toc215989536</vt:lpwstr>
      </vt:variant>
      <vt:variant>
        <vt:i4>1376314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_Toc215989535</vt:lpwstr>
      </vt:variant>
      <vt:variant>
        <vt:i4>1376314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_Toc215989534</vt:lpwstr>
      </vt:variant>
      <vt:variant>
        <vt:i4>1376314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_Toc215989533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_Toc215989532</vt:lpwstr>
      </vt:variant>
      <vt:variant>
        <vt:i4>1376314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_Toc215989531</vt:lpwstr>
      </vt:variant>
      <vt:variant>
        <vt:i4>1376314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_Toc215989530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_Toc215989529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_Toc215989528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_Toc215989527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_Toc215989526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_Toc215989525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_Toc215989524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_Toc215989523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_Toc215989522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_Toc215989521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_Toc215989520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_Toc215989519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_Toc215989518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_Toc215989517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_Toc215989516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_Toc215989515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_Toc215989514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_Toc215989513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_Toc215989512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_Toc215989511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_Toc215989510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_Toc215989509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_Toc215989508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_Toc215989507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_Toc215989506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_Toc215989505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_Toc215989504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_Toc215989503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_Toc215989502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_Toc215989501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_Toc215989500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_Toc215989499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_Toc215989498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_Toc215989497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_Toc215989496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_Toc215989495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_Toc215989494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_Toc215989493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_Toc215989492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_Toc215989491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_Toc215989490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_Toc215989489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FMS Project</dc:title>
  <dc:creator>Nathan L. Frey</dc:creator>
  <cp:lastModifiedBy>Bookwalter, Kristin [DAAR]</cp:lastModifiedBy>
  <cp:revision>2</cp:revision>
  <cp:lastPrinted>2009-04-08T14:58:00Z</cp:lastPrinted>
  <dcterms:created xsi:type="dcterms:W3CDTF">2022-01-24T20:26:00Z</dcterms:created>
  <dcterms:modified xsi:type="dcterms:W3CDTF">2022-01-24T20:26:00Z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